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385F77" w:rsidRPr="00385F77" w:rsidTr="00AE4B14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AE4B14" w:rsidRPr="00385F77" w:rsidRDefault="00AE4B14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385F77">
              <w:rPr>
                <w:b/>
                <w:sz w:val="28"/>
                <w:lang w:eastAsia="en-US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AE4B14" w:rsidRPr="00385F77" w:rsidRDefault="00AE4B14">
            <w:pPr>
              <w:pStyle w:val="Zkladntext"/>
              <w:jc w:val="right"/>
              <w:rPr>
                <w:lang w:eastAsia="en-US"/>
              </w:rPr>
            </w:pPr>
            <w:r w:rsidRPr="00385F77">
              <w:rPr>
                <w:lang w:eastAsia="en-US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AE4B14" w:rsidRPr="00385F77" w:rsidRDefault="00AE4B14">
            <w:pPr>
              <w:pStyle w:val="Zkladntext"/>
              <w:jc w:val="right"/>
              <w:rPr>
                <w:lang w:eastAsia="en-US"/>
              </w:rPr>
            </w:pPr>
          </w:p>
        </w:tc>
      </w:tr>
      <w:tr w:rsidR="00385F77" w:rsidRPr="00385F77" w:rsidTr="00AE4B14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AE4B14" w:rsidRPr="00385F77" w:rsidRDefault="00AE4B14">
            <w:pPr>
              <w:pStyle w:val="Zkladntext"/>
              <w:ind w:hanging="53"/>
              <w:rPr>
                <w:sz w:val="28"/>
                <w:lang w:eastAsia="en-US"/>
              </w:rPr>
            </w:pPr>
            <w:r w:rsidRPr="00385F77">
              <w:rPr>
                <w:b/>
                <w:sz w:val="28"/>
                <w:lang w:eastAsia="en-US"/>
              </w:rPr>
              <w:t xml:space="preserve">pro zasedání </w:t>
            </w:r>
          </w:p>
        </w:tc>
      </w:tr>
      <w:tr w:rsidR="00385F77" w:rsidRPr="00385F77" w:rsidTr="00AE4B14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AE4B14" w:rsidRPr="00385F77" w:rsidRDefault="00AE4B14" w:rsidP="00AE4B14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385F77">
              <w:rPr>
                <w:b/>
                <w:sz w:val="28"/>
                <w:lang w:eastAsia="en-US"/>
              </w:rPr>
              <w:t xml:space="preserve">Zastupitelstva města Prostějova konané dne </w:t>
            </w:r>
            <w:proofErr w:type="gramStart"/>
            <w:r w:rsidRPr="00385F77">
              <w:rPr>
                <w:b/>
                <w:sz w:val="28"/>
                <w:lang w:eastAsia="en-US"/>
              </w:rPr>
              <w:t>05.09.2016</w:t>
            </w:r>
            <w:proofErr w:type="gramEnd"/>
          </w:p>
        </w:tc>
      </w:tr>
      <w:tr w:rsidR="00385F77" w:rsidRPr="00385F77" w:rsidTr="00AE4B14">
        <w:trPr>
          <w:trHeight w:val="125"/>
        </w:trPr>
        <w:tc>
          <w:tcPr>
            <w:tcW w:w="9089" w:type="dxa"/>
            <w:gridSpan w:val="4"/>
          </w:tcPr>
          <w:p w:rsidR="00AE4B14" w:rsidRPr="00385F77" w:rsidRDefault="00AE4B14">
            <w:pPr>
              <w:jc w:val="right"/>
              <w:rPr>
                <w:lang w:eastAsia="en-US"/>
              </w:rPr>
            </w:pPr>
          </w:p>
        </w:tc>
      </w:tr>
      <w:tr w:rsidR="00385F77" w:rsidRPr="00385F77" w:rsidTr="00AE4B14">
        <w:tc>
          <w:tcPr>
            <w:tcW w:w="2285" w:type="dxa"/>
            <w:hideMark/>
          </w:tcPr>
          <w:p w:rsidR="00AE4B14" w:rsidRPr="00385F77" w:rsidRDefault="00AE4B14">
            <w:pPr>
              <w:pStyle w:val="Datum"/>
              <w:ind w:hanging="53"/>
              <w:rPr>
                <w:b/>
                <w:bCs/>
                <w:sz w:val="19"/>
                <w:szCs w:val="19"/>
                <w:lang w:eastAsia="en-US"/>
              </w:rPr>
            </w:pPr>
            <w:r w:rsidRPr="00385F77">
              <w:rPr>
                <w:b/>
                <w:bCs/>
                <w:sz w:val="19"/>
                <w:szCs w:val="19"/>
                <w:lang w:eastAsia="en-US"/>
              </w:rPr>
              <w:t>Název materiálu:</w:t>
            </w:r>
          </w:p>
        </w:tc>
        <w:tc>
          <w:tcPr>
            <w:tcW w:w="6804" w:type="dxa"/>
            <w:gridSpan w:val="3"/>
            <w:hideMark/>
          </w:tcPr>
          <w:p w:rsidR="00AE4B14" w:rsidRPr="00385F77" w:rsidRDefault="00AE4B14" w:rsidP="00AE4B14">
            <w:pPr>
              <w:jc w:val="both"/>
              <w:rPr>
                <w:b/>
                <w:sz w:val="19"/>
                <w:szCs w:val="19"/>
                <w:lang w:eastAsia="en-US"/>
              </w:rPr>
            </w:pPr>
            <w:r w:rsidRPr="00385F77">
              <w:rPr>
                <w:b/>
                <w:bCs/>
                <w:sz w:val="19"/>
                <w:szCs w:val="19"/>
                <w:lang w:eastAsia="en-US"/>
              </w:rPr>
              <w:t xml:space="preserve">Schválení směny pozemku </w:t>
            </w:r>
            <w:proofErr w:type="spellStart"/>
            <w:proofErr w:type="gramStart"/>
            <w:r w:rsidRPr="00385F77">
              <w:rPr>
                <w:b/>
                <w:bCs/>
                <w:sz w:val="19"/>
                <w:szCs w:val="19"/>
                <w:lang w:eastAsia="en-US"/>
              </w:rPr>
              <w:t>p.č</w:t>
            </w:r>
            <w:proofErr w:type="spellEnd"/>
            <w:r w:rsidRPr="00385F77">
              <w:rPr>
                <w:b/>
                <w:bCs/>
                <w:sz w:val="19"/>
                <w:szCs w:val="19"/>
                <w:lang w:eastAsia="en-US"/>
              </w:rPr>
              <w:t>.</w:t>
            </w:r>
            <w:proofErr w:type="gramEnd"/>
            <w:r w:rsidRPr="00385F77">
              <w:rPr>
                <w:b/>
                <w:bCs/>
                <w:sz w:val="19"/>
                <w:szCs w:val="19"/>
                <w:lang w:eastAsia="en-US"/>
              </w:rPr>
              <w:t xml:space="preserve"> 7540/24 v </w:t>
            </w:r>
            <w:proofErr w:type="spellStart"/>
            <w:r w:rsidRPr="00385F77">
              <w:rPr>
                <w:b/>
                <w:bCs/>
                <w:sz w:val="19"/>
                <w:szCs w:val="19"/>
                <w:lang w:eastAsia="en-US"/>
              </w:rPr>
              <w:t>k.ú</w:t>
            </w:r>
            <w:proofErr w:type="spellEnd"/>
            <w:r w:rsidRPr="00385F77">
              <w:rPr>
                <w:b/>
                <w:bCs/>
                <w:sz w:val="19"/>
                <w:szCs w:val="19"/>
                <w:lang w:eastAsia="en-US"/>
              </w:rPr>
              <w:t xml:space="preserve">. Prostějov za část pozemku </w:t>
            </w:r>
            <w:proofErr w:type="spellStart"/>
            <w:proofErr w:type="gramStart"/>
            <w:r w:rsidRPr="00385F77">
              <w:rPr>
                <w:b/>
                <w:bCs/>
                <w:sz w:val="19"/>
                <w:szCs w:val="19"/>
                <w:lang w:eastAsia="en-US"/>
              </w:rPr>
              <w:t>p.č</w:t>
            </w:r>
            <w:proofErr w:type="spellEnd"/>
            <w:r w:rsidRPr="00385F77">
              <w:rPr>
                <w:b/>
                <w:bCs/>
                <w:sz w:val="19"/>
                <w:szCs w:val="19"/>
                <w:lang w:eastAsia="en-US"/>
              </w:rPr>
              <w:t>.</w:t>
            </w:r>
            <w:proofErr w:type="gramEnd"/>
            <w:r w:rsidRPr="00385F77">
              <w:rPr>
                <w:b/>
                <w:bCs/>
                <w:sz w:val="19"/>
                <w:szCs w:val="19"/>
                <w:lang w:eastAsia="en-US"/>
              </w:rPr>
              <w:t xml:space="preserve"> 983 v </w:t>
            </w:r>
            <w:proofErr w:type="spellStart"/>
            <w:r w:rsidRPr="00385F77">
              <w:rPr>
                <w:b/>
                <w:bCs/>
                <w:sz w:val="19"/>
                <w:szCs w:val="19"/>
                <w:lang w:eastAsia="en-US"/>
              </w:rPr>
              <w:t>k.ú</w:t>
            </w:r>
            <w:proofErr w:type="spellEnd"/>
            <w:r w:rsidRPr="00385F77">
              <w:rPr>
                <w:b/>
                <w:bCs/>
                <w:sz w:val="19"/>
                <w:szCs w:val="19"/>
                <w:lang w:eastAsia="en-US"/>
              </w:rPr>
              <w:t>. Držovice na Moravě</w:t>
            </w:r>
          </w:p>
        </w:tc>
      </w:tr>
      <w:tr w:rsidR="00385F77" w:rsidRPr="00385F77" w:rsidTr="00AE4B14">
        <w:tc>
          <w:tcPr>
            <w:tcW w:w="2285" w:type="dxa"/>
          </w:tcPr>
          <w:p w:rsidR="00AE4B14" w:rsidRPr="00385F77" w:rsidRDefault="00AE4B14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AE4B14" w:rsidRPr="00385F77" w:rsidRDefault="00AE4B14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385F77" w:rsidRPr="00385F77" w:rsidTr="00AE4B14">
        <w:tc>
          <w:tcPr>
            <w:tcW w:w="2285" w:type="dxa"/>
            <w:hideMark/>
          </w:tcPr>
          <w:p w:rsidR="00AE4B14" w:rsidRPr="00385F77" w:rsidRDefault="00AE4B14">
            <w:pPr>
              <w:ind w:hanging="53"/>
              <w:rPr>
                <w:b/>
                <w:bCs/>
                <w:sz w:val="19"/>
                <w:szCs w:val="19"/>
                <w:lang w:eastAsia="en-US"/>
              </w:rPr>
            </w:pPr>
            <w:r w:rsidRPr="00385F77">
              <w:rPr>
                <w:b/>
                <w:bCs/>
                <w:sz w:val="19"/>
                <w:szCs w:val="19"/>
                <w:lang w:eastAsia="en-US"/>
              </w:rPr>
              <w:t>Předkládá:</w:t>
            </w:r>
          </w:p>
        </w:tc>
        <w:tc>
          <w:tcPr>
            <w:tcW w:w="6804" w:type="dxa"/>
            <w:gridSpan w:val="3"/>
            <w:hideMark/>
          </w:tcPr>
          <w:p w:rsidR="00AE4B14" w:rsidRPr="00385F77" w:rsidRDefault="00AE4B14">
            <w:pPr>
              <w:pStyle w:val="Zkladntext21"/>
              <w:rPr>
                <w:rFonts w:ascii="Arial" w:hAnsi="Arial"/>
                <w:sz w:val="19"/>
                <w:szCs w:val="19"/>
                <w:lang w:eastAsia="en-US"/>
              </w:rPr>
            </w:pPr>
            <w:r w:rsidRPr="00385F77">
              <w:rPr>
                <w:rFonts w:ascii="Arial" w:hAnsi="Arial"/>
                <w:sz w:val="19"/>
                <w:szCs w:val="19"/>
                <w:lang w:eastAsia="en-US"/>
              </w:rPr>
              <w:t>Rada města Prostějova</w:t>
            </w:r>
          </w:p>
        </w:tc>
      </w:tr>
      <w:tr w:rsidR="00385F77" w:rsidRPr="00385F77" w:rsidTr="00AE4B14">
        <w:tc>
          <w:tcPr>
            <w:tcW w:w="2285" w:type="dxa"/>
          </w:tcPr>
          <w:p w:rsidR="00AE4B14" w:rsidRPr="00385F77" w:rsidRDefault="00AE4B14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804" w:type="dxa"/>
            <w:gridSpan w:val="3"/>
            <w:hideMark/>
          </w:tcPr>
          <w:p w:rsidR="00AE4B14" w:rsidRPr="00385F77" w:rsidRDefault="00AE4B14">
            <w:pPr>
              <w:pStyle w:val="Zkladntext21"/>
              <w:rPr>
                <w:rFonts w:ascii="Arial" w:hAnsi="Arial"/>
                <w:sz w:val="19"/>
                <w:szCs w:val="19"/>
                <w:lang w:eastAsia="en-US"/>
              </w:rPr>
            </w:pPr>
            <w:r w:rsidRPr="00385F77">
              <w:rPr>
                <w:rFonts w:ascii="Arial" w:hAnsi="Arial"/>
                <w:sz w:val="19"/>
                <w:szCs w:val="19"/>
                <w:lang w:eastAsia="en-US"/>
              </w:rPr>
              <w:t>Mgr. Jiří Pospíšil, náměstek primátorky</w:t>
            </w:r>
            <w:r w:rsidR="002E721D">
              <w:rPr>
                <w:rFonts w:ascii="Arial" w:hAnsi="Arial"/>
                <w:sz w:val="19"/>
                <w:szCs w:val="19"/>
                <w:lang w:eastAsia="en-US"/>
              </w:rPr>
              <w:t xml:space="preserve">, v. r. </w:t>
            </w:r>
          </w:p>
        </w:tc>
      </w:tr>
      <w:tr w:rsidR="00385F77" w:rsidRPr="00385F77" w:rsidTr="00AE4B14">
        <w:trPr>
          <w:cantSplit/>
        </w:trPr>
        <w:tc>
          <w:tcPr>
            <w:tcW w:w="9089" w:type="dxa"/>
            <w:gridSpan w:val="4"/>
          </w:tcPr>
          <w:p w:rsidR="00AE4B14" w:rsidRPr="00385F77" w:rsidRDefault="00AE4B14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9"/>
                <w:szCs w:val="19"/>
                <w:lang w:eastAsia="en-US"/>
              </w:rPr>
            </w:pPr>
          </w:p>
          <w:p w:rsidR="00AE4B14" w:rsidRPr="00385F77" w:rsidRDefault="00AE4B14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385F77" w:rsidRPr="00385F77" w:rsidTr="00AE4B14">
        <w:trPr>
          <w:cantSplit/>
        </w:trPr>
        <w:tc>
          <w:tcPr>
            <w:tcW w:w="9089" w:type="dxa"/>
            <w:gridSpan w:val="4"/>
            <w:hideMark/>
          </w:tcPr>
          <w:p w:rsidR="00AE4B14" w:rsidRPr="00385F77" w:rsidRDefault="00AE4B14">
            <w:pPr>
              <w:ind w:left="-53"/>
              <w:rPr>
                <w:b/>
                <w:bCs/>
                <w:sz w:val="19"/>
                <w:szCs w:val="19"/>
                <w:lang w:eastAsia="en-US"/>
              </w:rPr>
            </w:pPr>
            <w:r w:rsidRPr="00385F77">
              <w:rPr>
                <w:b/>
                <w:bCs/>
                <w:sz w:val="19"/>
                <w:szCs w:val="19"/>
                <w:lang w:eastAsia="en-US"/>
              </w:rPr>
              <w:t>Návrh usnesení:</w:t>
            </w:r>
          </w:p>
        </w:tc>
      </w:tr>
      <w:tr w:rsidR="00385F77" w:rsidRPr="00385F77" w:rsidTr="00AE4B14">
        <w:trPr>
          <w:cantSplit/>
        </w:trPr>
        <w:tc>
          <w:tcPr>
            <w:tcW w:w="9089" w:type="dxa"/>
            <w:gridSpan w:val="4"/>
          </w:tcPr>
          <w:p w:rsidR="00AE4B14" w:rsidRPr="00385F77" w:rsidRDefault="00AE4B14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0"/>
                <w:szCs w:val="10"/>
                <w:lang w:eastAsia="en-US"/>
              </w:rPr>
            </w:pPr>
          </w:p>
        </w:tc>
      </w:tr>
    </w:tbl>
    <w:p w:rsidR="00AE4B14" w:rsidRPr="00385F77" w:rsidRDefault="00AE4B14" w:rsidP="00AE4B14">
      <w:pPr>
        <w:pStyle w:val="Zkladntext31"/>
        <w:rPr>
          <w:rFonts w:ascii="Arial" w:hAnsi="Arial" w:cs="Arial"/>
          <w:bCs/>
          <w:sz w:val="19"/>
          <w:szCs w:val="19"/>
        </w:rPr>
      </w:pPr>
      <w:r w:rsidRPr="00385F77">
        <w:rPr>
          <w:rFonts w:ascii="Arial" w:hAnsi="Arial" w:cs="Arial"/>
          <w:bCs/>
          <w:sz w:val="19"/>
          <w:szCs w:val="19"/>
        </w:rPr>
        <w:t xml:space="preserve">Zastupitelstvo města Prostějova </w:t>
      </w:r>
    </w:p>
    <w:p w:rsidR="00AE4B14" w:rsidRPr="00385F77" w:rsidRDefault="00AE4B14" w:rsidP="00AE4B14">
      <w:pPr>
        <w:rPr>
          <w:rFonts w:cs="Arial"/>
          <w:b/>
          <w:bCs/>
          <w:sz w:val="19"/>
          <w:szCs w:val="19"/>
        </w:rPr>
      </w:pPr>
      <w:r w:rsidRPr="00385F77">
        <w:rPr>
          <w:rFonts w:cs="Arial"/>
          <w:b/>
          <w:bCs/>
          <w:sz w:val="19"/>
          <w:szCs w:val="19"/>
        </w:rPr>
        <w:t>s c h v a l u j e</w:t>
      </w:r>
    </w:p>
    <w:p w:rsidR="00AE4B14" w:rsidRPr="00385F77" w:rsidRDefault="00AE4B14" w:rsidP="00AE4B14">
      <w:pPr>
        <w:pStyle w:val="Zkladntext2"/>
        <w:tabs>
          <w:tab w:val="left" w:pos="567"/>
        </w:tabs>
        <w:rPr>
          <w:b/>
          <w:bCs/>
          <w:sz w:val="19"/>
          <w:szCs w:val="19"/>
        </w:rPr>
      </w:pPr>
      <w:r w:rsidRPr="00385F77">
        <w:rPr>
          <w:b/>
          <w:bCs/>
          <w:sz w:val="19"/>
          <w:szCs w:val="19"/>
        </w:rPr>
        <w:t>směn</w:t>
      </w:r>
      <w:r w:rsidRPr="00385F77">
        <w:rPr>
          <w:b/>
          <w:bCs/>
          <w:sz w:val="19"/>
          <w:szCs w:val="19"/>
          <w:lang w:val="cs-CZ"/>
        </w:rPr>
        <w:t>u</w:t>
      </w:r>
      <w:r w:rsidRPr="00385F77">
        <w:rPr>
          <w:b/>
          <w:bCs/>
          <w:sz w:val="19"/>
          <w:szCs w:val="19"/>
        </w:rPr>
        <w:t xml:space="preserve"> pozemku </w:t>
      </w:r>
      <w:proofErr w:type="spellStart"/>
      <w:r w:rsidRPr="00385F77">
        <w:rPr>
          <w:b/>
          <w:sz w:val="19"/>
          <w:szCs w:val="19"/>
        </w:rPr>
        <w:t>p.č</w:t>
      </w:r>
      <w:proofErr w:type="spellEnd"/>
      <w:r w:rsidRPr="00385F77">
        <w:rPr>
          <w:b/>
          <w:sz w:val="19"/>
          <w:szCs w:val="19"/>
        </w:rPr>
        <w:t xml:space="preserve">. </w:t>
      </w:r>
      <w:r w:rsidRPr="00385F77">
        <w:rPr>
          <w:b/>
          <w:sz w:val="19"/>
          <w:szCs w:val="19"/>
          <w:lang w:val="cs-CZ"/>
        </w:rPr>
        <w:t xml:space="preserve">7540/24 </w:t>
      </w:r>
      <w:r w:rsidRPr="00385F77">
        <w:rPr>
          <w:b/>
          <w:sz w:val="19"/>
          <w:szCs w:val="19"/>
        </w:rPr>
        <w:t xml:space="preserve">– ostatní plocha </w:t>
      </w:r>
      <w:r w:rsidRPr="00385F77">
        <w:rPr>
          <w:b/>
          <w:bCs/>
          <w:sz w:val="19"/>
          <w:szCs w:val="19"/>
        </w:rPr>
        <w:t xml:space="preserve">o výměře </w:t>
      </w:r>
      <w:r w:rsidRPr="00385F77">
        <w:rPr>
          <w:b/>
          <w:bCs/>
          <w:sz w:val="19"/>
          <w:szCs w:val="19"/>
          <w:lang w:val="cs-CZ"/>
        </w:rPr>
        <w:t xml:space="preserve">151 </w:t>
      </w:r>
      <w:r w:rsidRPr="00385F77">
        <w:rPr>
          <w:b/>
          <w:bCs/>
          <w:sz w:val="19"/>
          <w:szCs w:val="19"/>
        </w:rPr>
        <w:t>m</w:t>
      </w:r>
      <w:r w:rsidRPr="00385F77">
        <w:rPr>
          <w:b/>
          <w:bCs/>
          <w:sz w:val="19"/>
          <w:szCs w:val="19"/>
          <w:vertAlign w:val="superscript"/>
        </w:rPr>
        <w:t>2</w:t>
      </w:r>
      <w:r w:rsidRPr="00385F77">
        <w:rPr>
          <w:b/>
          <w:bCs/>
          <w:sz w:val="19"/>
          <w:szCs w:val="19"/>
        </w:rPr>
        <w:t xml:space="preserve"> </w:t>
      </w:r>
      <w:r w:rsidRPr="00385F77">
        <w:rPr>
          <w:b/>
          <w:bCs/>
          <w:sz w:val="19"/>
          <w:szCs w:val="19"/>
          <w:lang w:val="cs-CZ"/>
        </w:rPr>
        <w:t>v </w:t>
      </w:r>
      <w:proofErr w:type="spellStart"/>
      <w:proofErr w:type="gramStart"/>
      <w:r w:rsidRPr="00385F77">
        <w:rPr>
          <w:b/>
          <w:bCs/>
          <w:sz w:val="19"/>
          <w:szCs w:val="19"/>
          <w:lang w:val="cs-CZ"/>
        </w:rPr>
        <w:t>k.ú</w:t>
      </w:r>
      <w:proofErr w:type="spellEnd"/>
      <w:r w:rsidRPr="00385F77">
        <w:rPr>
          <w:b/>
          <w:bCs/>
          <w:sz w:val="19"/>
          <w:szCs w:val="19"/>
          <w:lang w:val="cs-CZ"/>
        </w:rPr>
        <w:t>.</w:t>
      </w:r>
      <w:proofErr w:type="gramEnd"/>
      <w:r w:rsidRPr="00385F77">
        <w:rPr>
          <w:b/>
          <w:bCs/>
          <w:sz w:val="19"/>
          <w:szCs w:val="19"/>
          <w:lang w:val="cs-CZ"/>
        </w:rPr>
        <w:t xml:space="preserve"> Prostějov, </w:t>
      </w:r>
      <w:r w:rsidRPr="00385F77">
        <w:rPr>
          <w:b/>
          <w:bCs/>
          <w:sz w:val="19"/>
          <w:szCs w:val="19"/>
        </w:rPr>
        <w:t xml:space="preserve">ve vlastnictví </w:t>
      </w:r>
      <w:r w:rsidRPr="00385F77">
        <w:rPr>
          <w:b/>
          <w:bCs/>
          <w:sz w:val="19"/>
          <w:szCs w:val="19"/>
          <w:lang w:val="cs-CZ"/>
        </w:rPr>
        <w:t xml:space="preserve">Statutárního města Prostějova za část pozemku </w:t>
      </w:r>
      <w:proofErr w:type="spellStart"/>
      <w:proofErr w:type="gramStart"/>
      <w:r w:rsidRPr="00385F77">
        <w:rPr>
          <w:b/>
          <w:bCs/>
          <w:sz w:val="19"/>
          <w:szCs w:val="19"/>
          <w:lang w:val="cs-CZ"/>
        </w:rPr>
        <w:t>p.č</w:t>
      </w:r>
      <w:proofErr w:type="spellEnd"/>
      <w:r w:rsidRPr="00385F77">
        <w:rPr>
          <w:b/>
          <w:bCs/>
          <w:sz w:val="19"/>
          <w:szCs w:val="19"/>
          <w:lang w:val="cs-CZ"/>
        </w:rPr>
        <w:t>.</w:t>
      </w:r>
      <w:proofErr w:type="gramEnd"/>
      <w:r w:rsidRPr="00385F77">
        <w:rPr>
          <w:b/>
          <w:bCs/>
          <w:sz w:val="19"/>
          <w:szCs w:val="19"/>
          <w:lang w:val="cs-CZ"/>
        </w:rPr>
        <w:t xml:space="preserve"> 983 - </w:t>
      </w:r>
      <w:r w:rsidRPr="00385F77">
        <w:rPr>
          <w:b/>
          <w:bCs/>
          <w:sz w:val="19"/>
          <w:szCs w:val="19"/>
        </w:rPr>
        <w:t xml:space="preserve">ostatní plocha o výměře </w:t>
      </w:r>
      <w:r w:rsidRPr="00385F77">
        <w:rPr>
          <w:b/>
          <w:bCs/>
          <w:sz w:val="19"/>
          <w:szCs w:val="19"/>
          <w:lang w:val="cs-CZ"/>
        </w:rPr>
        <w:t>151</w:t>
      </w:r>
      <w:r w:rsidR="009B1427" w:rsidRPr="00385F77">
        <w:rPr>
          <w:b/>
          <w:bCs/>
          <w:sz w:val="19"/>
          <w:szCs w:val="19"/>
          <w:lang w:val="cs-CZ"/>
        </w:rPr>
        <w:t xml:space="preserve"> </w:t>
      </w:r>
      <w:r w:rsidRPr="00385F77">
        <w:rPr>
          <w:b/>
          <w:bCs/>
          <w:sz w:val="19"/>
          <w:szCs w:val="19"/>
        </w:rPr>
        <w:t>m</w:t>
      </w:r>
      <w:r w:rsidRPr="00385F77">
        <w:rPr>
          <w:b/>
          <w:bCs/>
          <w:sz w:val="19"/>
          <w:szCs w:val="19"/>
          <w:vertAlign w:val="superscript"/>
        </w:rPr>
        <w:t>2</w:t>
      </w:r>
      <w:r w:rsidRPr="00385F77">
        <w:rPr>
          <w:b/>
          <w:bCs/>
          <w:sz w:val="19"/>
          <w:szCs w:val="19"/>
        </w:rPr>
        <w:t xml:space="preserve"> </w:t>
      </w:r>
      <w:r w:rsidRPr="00385F77">
        <w:rPr>
          <w:b/>
          <w:bCs/>
          <w:sz w:val="19"/>
          <w:szCs w:val="19"/>
          <w:lang w:val="cs-CZ"/>
        </w:rPr>
        <w:t>v </w:t>
      </w:r>
      <w:proofErr w:type="spellStart"/>
      <w:r w:rsidRPr="00385F77">
        <w:rPr>
          <w:b/>
          <w:bCs/>
          <w:sz w:val="19"/>
          <w:szCs w:val="19"/>
          <w:lang w:val="cs-CZ"/>
        </w:rPr>
        <w:t>k.ú</w:t>
      </w:r>
      <w:proofErr w:type="spellEnd"/>
      <w:r w:rsidRPr="00385F77">
        <w:rPr>
          <w:b/>
          <w:bCs/>
          <w:sz w:val="19"/>
          <w:szCs w:val="19"/>
          <w:lang w:val="cs-CZ"/>
        </w:rPr>
        <w:t xml:space="preserve">. Držovice na Moravě, </w:t>
      </w:r>
      <w:r w:rsidRPr="00385F77">
        <w:rPr>
          <w:b/>
          <w:bCs/>
          <w:sz w:val="19"/>
          <w:szCs w:val="19"/>
        </w:rPr>
        <w:t xml:space="preserve">ve vlastnictví </w:t>
      </w:r>
      <w:r w:rsidRPr="00385F77">
        <w:rPr>
          <w:b/>
          <w:bCs/>
          <w:sz w:val="19"/>
          <w:szCs w:val="19"/>
          <w:lang w:val="cs-CZ"/>
        </w:rPr>
        <w:t xml:space="preserve">Obce Držovice, se sídlem SNP 71/37, Držovice, PSČ: 796 07, IČ: 750 82 144, </w:t>
      </w:r>
      <w:r w:rsidRPr="00385F77">
        <w:rPr>
          <w:b/>
          <w:bCs/>
          <w:sz w:val="19"/>
          <w:szCs w:val="19"/>
        </w:rPr>
        <w:t>za následujících podmínek:</w:t>
      </w:r>
    </w:p>
    <w:p w:rsidR="00AE4B14" w:rsidRPr="00385F77" w:rsidRDefault="00AE4B14" w:rsidP="00AE4B14">
      <w:pPr>
        <w:pStyle w:val="Zkladntext2"/>
        <w:numPr>
          <w:ilvl w:val="0"/>
          <w:numId w:val="1"/>
        </w:numPr>
        <w:tabs>
          <w:tab w:val="left" w:pos="567"/>
        </w:tabs>
        <w:ind w:left="284" w:hanging="284"/>
        <w:rPr>
          <w:b/>
          <w:bCs/>
          <w:sz w:val="19"/>
          <w:szCs w:val="19"/>
        </w:rPr>
      </w:pPr>
      <w:r w:rsidRPr="00385F77">
        <w:rPr>
          <w:b/>
          <w:sz w:val="19"/>
          <w:szCs w:val="19"/>
        </w:rPr>
        <w:t xml:space="preserve">směna </w:t>
      </w:r>
      <w:r w:rsidRPr="00385F77">
        <w:rPr>
          <w:b/>
          <w:sz w:val="19"/>
          <w:szCs w:val="19"/>
          <w:lang w:val="cs-CZ"/>
        </w:rPr>
        <w:t xml:space="preserve">pozemků </w:t>
      </w:r>
      <w:r w:rsidRPr="00385F77">
        <w:rPr>
          <w:b/>
          <w:sz w:val="19"/>
          <w:szCs w:val="19"/>
        </w:rPr>
        <w:t xml:space="preserve">bude provedena bez finančního vyrovnání, </w:t>
      </w:r>
    </w:p>
    <w:p w:rsidR="00AE4B14" w:rsidRPr="00385F77" w:rsidRDefault="00AE4B14" w:rsidP="00AE4B14">
      <w:pPr>
        <w:pStyle w:val="Zkladntext2"/>
        <w:numPr>
          <w:ilvl w:val="0"/>
          <w:numId w:val="1"/>
        </w:numPr>
        <w:tabs>
          <w:tab w:val="left" w:pos="567"/>
        </w:tabs>
        <w:ind w:left="284" w:hanging="284"/>
        <w:rPr>
          <w:b/>
          <w:bCs/>
          <w:sz w:val="19"/>
          <w:szCs w:val="19"/>
        </w:rPr>
      </w:pPr>
      <w:r w:rsidRPr="00385F77">
        <w:rPr>
          <w:b/>
          <w:sz w:val="19"/>
          <w:szCs w:val="19"/>
        </w:rPr>
        <w:t xml:space="preserve">náklady spojené s vypracováním geometrického plánu, znaleckého posudku a správní poplatek   spojený s podáním návrhu na povolení vkladu vlastnických práv do katastru nemovitostí uhradí </w:t>
      </w:r>
      <w:r w:rsidRPr="00385F77">
        <w:rPr>
          <w:b/>
          <w:sz w:val="19"/>
          <w:szCs w:val="19"/>
          <w:lang w:val="cs-CZ"/>
        </w:rPr>
        <w:t xml:space="preserve">Statutární město Prostějov. </w:t>
      </w:r>
    </w:p>
    <w:p w:rsidR="00AE4B14" w:rsidRPr="00385F77" w:rsidRDefault="00AE4B14" w:rsidP="00AE4B14">
      <w:pPr>
        <w:pStyle w:val="Zkladntext2"/>
        <w:tabs>
          <w:tab w:val="left" w:pos="567"/>
        </w:tabs>
        <w:ind w:left="360"/>
        <w:rPr>
          <w:b/>
          <w:sz w:val="19"/>
          <w:szCs w:val="19"/>
          <w:lang w:val="cs-CZ"/>
        </w:rPr>
      </w:pPr>
    </w:p>
    <w:p w:rsidR="009B1427" w:rsidRPr="00385F77" w:rsidRDefault="009B1427" w:rsidP="00AE4B14">
      <w:pPr>
        <w:pStyle w:val="Zkladntext2"/>
        <w:tabs>
          <w:tab w:val="left" w:pos="567"/>
        </w:tabs>
        <w:ind w:left="360"/>
        <w:rPr>
          <w:b/>
          <w:sz w:val="19"/>
          <w:szCs w:val="19"/>
          <w:lang w:val="cs-CZ"/>
        </w:rPr>
      </w:pPr>
    </w:p>
    <w:p w:rsidR="00AE4B14" w:rsidRPr="00385F77" w:rsidRDefault="00AE4B14" w:rsidP="00AE4B14">
      <w:pPr>
        <w:jc w:val="both"/>
        <w:rPr>
          <w:rFonts w:cs="Arial"/>
          <w:sz w:val="19"/>
          <w:szCs w:val="19"/>
        </w:rPr>
      </w:pPr>
      <w:r w:rsidRPr="00385F77">
        <w:rPr>
          <w:rFonts w:cs="Arial"/>
          <w:sz w:val="19"/>
          <w:szCs w:val="19"/>
        </w:rPr>
        <w:t xml:space="preserve">Důvodová zpráva: 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</w:rPr>
      </w:pPr>
      <w:r w:rsidRPr="00385F77">
        <w:rPr>
          <w:sz w:val="19"/>
          <w:szCs w:val="19"/>
        </w:rPr>
        <w:t xml:space="preserve">Odbor rozvoje a investic Magistrátu města Prostějova na základě schváleného rozpočtu města Prostějova pro rok 2016 připravuje projektovou dokumentaci pro realizaci investiční akce </w:t>
      </w:r>
      <w:r w:rsidRPr="00385F77">
        <w:rPr>
          <w:b/>
          <w:sz w:val="19"/>
          <w:szCs w:val="19"/>
        </w:rPr>
        <w:t>„Komunikace a realizace nového oplocení a branek na ul. Říční vč. PD“</w:t>
      </w:r>
      <w:r w:rsidRPr="00385F77">
        <w:rPr>
          <w:sz w:val="19"/>
          <w:szCs w:val="19"/>
        </w:rPr>
        <w:t xml:space="preserve">. Dle sdělení Odboru rozvoje a investic ze dne 29.03.2016 je nutné pro úspěšnou přípravu uvedené akce získat oprávnění realizovat stavbu na pozemku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1038/21 v 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>. Držovice na Moravě a části pozemku (cca 62 m</w:t>
      </w:r>
      <w:r w:rsidRPr="00385F77">
        <w:rPr>
          <w:sz w:val="19"/>
          <w:szCs w:val="19"/>
          <w:vertAlign w:val="superscript"/>
        </w:rPr>
        <w:t>2</w:t>
      </w:r>
      <w:r w:rsidRPr="00385F77">
        <w:rPr>
          <w:sz w:val="19"/>
          <w:szCs w:val="19"/>
        </w:rPr>
        <w:t xml:space="preserve">)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983 v 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 xml:space="preserve">. Držovice na Moravě </w:t>
      </w:r>
      <w:r w:rsidRPr="00385F77">
        <w:rPr>
          <w:bCs/>
          <w:sz w:val="19"/>
          <w:szCs w:val="19"/>
          <w:lang w:val="x-none" w:eastAsia="x-none"/>
        </w:rPr>
        <w:t xml:space="preserve">ve vlastnictví </w:t>
      </w:r>
      <w:r w:rsidRPr="00385F77">
        <w:rPr>
          <w:bCs/>
          <w:sz w:val="19"/>
          <w:szCs w:val="19"/>
          <w:lang w:eastAsia="x-none"/>
        </w:rPr>
        <w:t>Obce Držovice,</w:t>
      </w:r>
      <w:r w:rsidRPr="00385F77">
        <w:rPr>
          <w:b/>
          <w:bCs/>
          <w:sz w:val="19"/>
          <w:szCs w:val="19"/>
          <w:lang w:eastAsia="x-none"/>
        </w:rPr>
        <w:t xml:space="preserve"> </w:t>
      </w:r>
      <w:r w:rsidRPr="00385F77">
        <w:rPr>
          <w:sz w:val="19"/>
          <w:szCs w:val="19"/>
        </w:rPr>
        <w:t xml:space="preserve">se sídlem SNP 71/37, Držovice, PSČ: 796 07, IČ: 750 82 144, s tím, že dle předběžného jednání se starostkou Obce Držovice, Blankou </w:t>
      </w:r>
      <w:proofErr w:type="spellStart"/>
      <w:r w:rsidRPr="00385F77">
        <w:rPr>
          <w:sz w:val="19"/>
          <w:szCs w:val="19"/>
        </w:rPr>
        <w:t>Kolečkářovou</w:t>
      </w:r>
      <w:proofErr w:type="spellEnd"/>
      <w:r w:rsidRPr="00385F77">
        <w:rPr>
          <w:sz w:val="19"/>
          <w:szCs w:val="19"/>
        </w:rPr>
        <w:t xml:space="preserve">, bude ze strany Obce Držovice preferována směna pozemku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1038/21 a části pozemku </w:t>
      </w:r>
      <w:proofErr w:type="spell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 xml:space="preserve">. 983, oba v 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 xml:space="preserve">. Držovice na Moravě, </w:t>
      </w:r>
      <w:r w:rsidRPr="00385F77">
        <w:rPr>
          <w:bCs/>
          <w:sz w:val="19"/>
          <w:szCs w:val="19"/>
          <w:lang w:val="x-none" w:eastAsia="x-none"/>
        </w:rPr>
        <w:t xml:space="preserve">ve vlastnictví </w:t>
      </w:r>
      <w:r w:rsidRPr="00385F77">
        <w:rPr>
          <w:bCs/>
          <w:sz w:val="19"/>
          <w:szCs w:val="19"/>
          <w:lang w:eastAsia="x-none"/>
        </w:rPr>
        <w:t>Obce Držovice</w:t>
      </w:r>
      <w:r w:rsidRPr="00385F77">
        <w:rPr>
          <w:b/>
          <w:bCs/>
          <w:sz w:val="19"/>
          <w:szCs w:val="19"/>
          <w:lang w:eastAsia="x-none"/>
        </w:rPr>
        <w:t xml:space="preserve"> </w:t>
      </w:r>
      <w:r w:rsidRPr="00385F77">
        <w:rPr>
          <w:sz w:val="19"/>
          <w:szCs w:val="19"/>
        </w:rPr>
        <w:t xml:space="preserve">za pozemek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7540/24 v 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>. Prostějov ve vlastnictví Statutárního města Prostějova (ve stejné plošné výměře a bez finančního dorovnání, tj. za 2 m</w:t>
      </w:r>
      <w:r w:rsidRPr="00385F77">
        <w:rPr>
          <w:sz w:val="19"/>
          <w:szCs w:val="19"/>
          <w:vertAlign w:val="superscript"/>
        </w:rPr>
        <w:t>2</w:t>
      </w:r>
      <w:r w:rsidRPr="00385F77">
        <w:rPr>
          <w:sz w:val="19"/>
          <w:szCs w:val="19"/>
        </w:rPr>
        <w:t xml:space="preserve"> pozemku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1038/21 a 149 m</w:t>
      </w:r>
      <w:r w:rsidRPr="00385F77">
        <w:rPr>
          <w:sz w:val="19"/>
          <w:szCs w:val="19"/>
          <w:vertAlign w:val="superscript"/>
        </w:rPr>
        <w:t>2</w:t>
      </w:r>
      <w:r w:rsidRPr="00385F77">
        <w:rPr>
          <w:sz w:val="19"/>
          <w:szCs w:val="19"/>
        </w:rPr>
        <w:t xml:space="preserve"> pozemku </w:t>
      </w:r>
      <w:proofErr w:type="spell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 xml:space="preserve">. 983, oba v 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 xml:space="preserve">. Držovice na Moravě, ve vlastnictví Obce Držovice směnit celý pozemek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7540/24 o výměře 151 m</w:t>
      </w:r>
      <w:r w:rsidRPr="00385F77">
        <w:rPr>
          <w:sz w:val="19"/>
          <w:szCs w:val="19"/>
          <w:vertAlign w:val="superscript"/>
        </w:rPr>
        <w:t xml:space="preserve">2 </w:t>
      </w:r>
      <w:r w:rsidRPr="00385F77">
        <w:rPr>
          <w:sz w:val="19"/>
          <w:szCs w:val="19"/>
        </w:rPr>
        <w:t xml:space="preserve">v 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 xml:space="preserve">. Prostějov ve vlastnictví Statutárního města Prostějova). Záležitost je řešena pod </w:t>
      </w:r>
      <w:proofErr w:type="spellStart"/>
      <w:r w:rsidRPr="00385F77">
        <w:rPr>
          <w:sz w:val="19"/>
          <w:szCs w:val="19"/>
        </w:rPr>
        <w:t>SpZn</w:t>
      </w:r>
      <w:proofErr w:type="spellEnd"/>
      <w:r w:rsidRPr="00385F77">
        <w:rPr>
          <w:sz w:val="19"/>
          <w:szCs w:val="19"/>
        </w:rPr>
        <w:t>. OSUMM 123/2016.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</w:rPr>
      </w:pPr>
      <w:r w:rsidRPr="00385F77">
        <w:rPr>
          <w:b/>
          <w:sz w:val="19"/>
          <w:szCs w:val="19"/>
        </w:rPr>
        <w:t xml:space="preserve">Odbor územního plánování a památkové péče </w:t>
      </w:r>
      <w:r w:rsidRPr="00385F77">
        <w:rPr>
          <w:sz w:val="19"/>
          <w:szCs w:val="19"/>
        </w:rPr>
        <w:t>sděluje, že uvedené pozemky jsou dle platného územního plánu Držovice, vydaného v roce 2010 a územního plánu Prostějov, vydaného v roce 2014, určeny pro funkční využití plochy silniční dopravy (ÚP Držovice) a plochy dopravní infrastruktury (ÚP Prostějov). Odbor územního plánování a památkové péče</w:t>
      </w:r>
      <w:r w:rsidR="0088065A" w:rsidRPr="00385F77">
        <w:rPr>
          <w:sz w:val="19"/>
          <w:szCs w:val="19"/>
        </w:rPr>
        <w:t xml:space="preserve"> Magistrátu města Prostějova</w:t>
      </w:r>
      <w:r w:rsidRPr="00385F77">
        <w:rPr>
          <w:sz w:val="19"/>
          <w:szCs w:val="19"/>
        </w:rPr>
        <w:t>, oddělení územního plánování</w:t>
      </w:r>
      <w:r w:rsidR="0088065A" w:rsidRPr="00385F77">
        <w:rPr>
          <w:sz w:val="19"/>
          <w:szCs w:val="19"/>
        </w:rPr>
        <w:t>,</w:t>
      </w:r>
      <w:r w:rsidRPr="00385F77">
        <w:rPr>
          <w:sz w:val="19"/>
          <w:szCs w:val="19"/>
        </w:rPr>
        <w:t xml:space="preserve"> konstatuje, že z hlediska výše uvedených územně plánovacích dokumentací nedochází ke změně z hlediska funkčního využití citovaných pozemků. 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b/>
          <w:sz w:val="19"/>
          <w:szCs w:val="19"/>
        </w:rPr>
      </w:pPr>
      <w:r w:rsidRPr="00385F77">
        <w:rPr>
          <w:b/>
          <w:sz w:val="19"/>
          <w:szCs w:val="19"/>
        </w:rPr>
        <w:t xml:space="preserve">Odbor dopravy nemá </w:t>
      </w:r>
      <w:r w:rsidRPr="00385F77">
        <w:rPr>
          <w:sz w:val="19"/>
          <w:szCs w:val="19"/>
        </w:rPr>
        <w:t xml:space="preserve">ke směně výše uvedených pozemků </w:t>
      </w:r>
      <w:r w:rsidRPr="00385F77">
        <w:rPr>
          <w:b/>
          <w:sz w:val="19"/>
          <w:szCs w:val="19"/>
        </w:rPr>
        <w:t>žádné</w:t>
      </w:r>
      <w:r w:rsidRPr="00385F77">
        <w:rPr>
          <w:sz w:val="19"/>
          <w:szCs w:val="19"/>
        </w:rPr>
        <w:t xml:space="preserve"> </w:t>
      </w:r>
      <w:r w:rsidRPr="00385F77">
        <w:rPr>
          <w:b/>
          <w:sz w:val="19"/>
          <w:szCs w:val="19"/>
        </w:rPr>
        <w:t>připomínky.</w:t>
      </w:r>
      <w:r w:rsidRPr="00385F77">
        <w:rPr>
          <w:sz w:val="19"/>
          <w:szCs w:val="19"/>
        </w:rPr>
        <w:t xml:space="preserve"> </w:t>
      </w:r>
      <w:r w:rsidRPr="00385F77">
        <w:rPr>
          <w:b/>
          <w:sz w:val="19"/>
          <w:szCs w:val="19"/>
        </w:rPr>
        <w:t xml:space="preserve"> 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</w:rPr>
      </w:pPr>
      <w:r w:rsidRPr="00385F77">
        <w:rPr>
          <w:b/>
          <w:sz w:val="19"/>
          <w:szCs w:val="19"/>
        </w:rPr>
        <w:t>Odbor životního prostředí -  nemá námitek</w:t>
      </w:r>
      <w:r w:rsidRPr="00385F77">
        <w:rPr>
          <w:sz w:val="19"/>
          <w:szCs w:val="19"/>
        </w:rPr>
        <w:t xml:space="preserve"> k provedení navrhované směny pozemků. 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</w:rPr>
      </w:pPr>
      <w:r w:rsidRPr="00385F77">
        <w:rPr>
          <w:b/>
          <w:sz w:val="19"/>
          <w:szCs w:val="19"/>
        </w:rPr>
        <w:t>Odbor rozvoje a investic</w:t>
      </w:r>
      <w:r w:rsidRPr="00385F77">
        <w:rPr>
          <w:sz w:val="19"/>
          <w:szCs w:val="19"/>
        </w:rPr>
        <w:t xml:space="preserve"> posoudil uvedenou žádost a sděluje, že pracovníci odboru </w:t>
      </w:r>
      <w:r w:rsidRPr="00385F77">
        <w:rPr>
          <w:b/>
          <w:sz w:val="19"/>
          <w:szCs w:val="19"/>
        </w:rPr>
        <w:t>doporučují</w:t>
      </w:r>
      <w:r w:rsidRPr="00385F77">
        <w:rPr>
          <w:sz w:val="19"/>
          <w:szCs w:val="19"/>
        </w:rPr>
        <w:t xml:space="preserve"> navrženou směnu z důvodu majetkoprávního dořešení pozemků, na nichž se má realizovat připravovaný záměr města.  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autoSpaceDE w:val="0"/>
        <w:autoSpaceDN w:val="0"/>
        <w:jc w:val="both"/>
        <w:rPr>
          <w:bCs/>
          <w:sz w:val="19"/>
          <w:szCs w:val="19"/>
        </w:rPr>
      </w:pPr>
      <w:r w:rsidRPr="00385F77">
        <w:rPr>
          <w:b/>
          <w:sz w:val="19"/>
          <w:szCs w:val="19"/>
        </w:rPr>
        <w:t>Komise pro rozvoj města a podporu podnikání</w:t>
      </w:r>
      <w:r w:rsidRPr="00385F77">
        <w:rPr>
          <w:sz w:val="19"/>
          <w:szCs w:val="19"/>
        </w:rPr>
        <w:t xml:space="preserve"> ve svém stanovisku ze dne </w:t>
      </w:r>
      <w:proofErr w:type="gramStart"/>
      <w:r w:rsidRPr="00385F77">
        <w:rPr>
          <w:sz w:val="19"/>
          <w:szCs w:val="19"/>
        </w:rPr>
        <w:t>12.04.2016</w:t>
      </w:r>
      <w:proofErr w:type="gramEnd"/>
      <w:r w:rsidRPr="00385F77">
        <w:rPr>
          <w:sz w:val="19"/>
          <w:szCs w:val="19"/>
        </w:rPr>
        <w:t xml:space="preserve"> </w:t>
      </w:r>
      <w:r w:rsidRPr="00385F77">
        <w:rPr>
          <w:b/>
          <w:sz w:val="19"/>
          <w:szCs w:val="19"/>
        </w:rPr>
        <w:t xml:space="preserve">doporučuje </w:t>
      </w:r>
      <w:r w:rsidRPr="00385F77">
        <w:rPr>
          <w:sz w:val="19"/>
          <w:szCs w:val="19"/>
        </w:rPr>
        <w:t xml:space="preserve">Radě města směnu předmětných pozemků. </w:t>
      </w:r>
      <w:r w:rsidRPr="00385F77">
        <w:rPr>
          <w:bCs/>
          <w:sz w:val="19"/>
          <w:szCs w:val="19"/>
        </w:rPr>
        <w:t xml:space="preserve"> 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  <w:lang w:eastAsia="x-none"/>
        </w:rPr>
      </w:pPr>
      <w:r w:rsidRPr="00385F77">
        <w:rPr>
          <w:b/>
          <w:sz w:val="19"/>
          <w:szCs w:val="19"/>
        </w:rPr>
        <w:t>Rada města Prostějova</w:t>
      </w:r>
      <w:r w:rsidRPr="00385F77">
        <w:rPr>
          <w:sz w:val="19"/>
          <w:szCs w:val="19"/>
        </w:rPr>
        <w:t xml:space="preserve"> svým usnesením č. 6485 ze dne 10.05.2016 </w:t>
      </w:r>
      <w:r w:rsidRPr="00385F77">
        <w:rPr>
          <w:b/>
          <w:sz w:val="19"/>
          <w:szCs w:val="19"/>
        </w:rPr>
        <w:t>vyhlásila</w:t>
      </w:r>
      <w:r w:rsidRPr="00385F77">
        <w:rPr>
          <w:sz w:val="19"/>
          <w:szCs w:val="19"/>
        </w:rPr>
        <w:t xml:space="preserve"> </w:t>
      </w:r>
      <w:r w:rsidRPr="00385F77">
        <w:rPr>
          <w:b/>
          <w:sz w:val="19"/>
          <w:szCs w:val="19"/>
        </w:rPr>
        <w:t>záměr</w:t>
      </w:r>
      <w:r w:rsidRPr="00385F77">
        <w:rPr>
          <w:sz w:val="19"/>
          <w:szCs w:val="19"/>
        </w:rPr>
        <w:t xml:space="preserve"> </w:t>
      </w:r>
      <w:r w:rsidRPr="00385F77">
        <w:rPr>
          <w:bCs/>
          <w:sz w:val="19"/>
          <w:szCs w:val="19"/>
          <w:lang w:val="x-none" w:eastAsia="x-none"/>
        </w:rPr>
        <w:t xml:space="preserve">směny </w:t>
      </w:r>
      <w:r w:rsidRPr="00385F77">
        <w:rPr>
          <w:bCs/>
          <w:sz w:val="19"/>
          <w:szCs w:val="19"/>
          <w:lang w:eastAsia="x-none"/>
        </w:rPr>
        <w:t xml:space="preserve">pozemku </w:t>
      </w:r>
      <w:proofErr w:type="spellStart"/>
      <w:proofErr w:type="gramStart"/>
      <w:r w:rsidRPr="00385F77">
        <w:rPr>
          <w:bCs/>
          <w:sz w:val="19"/>
          <w:szCs w:val="19"/>
          <w:lang w:eastAsia="x-none"/>
        </w:rPr>
        <w:t>p.č</w:t>
      </w:r>
      <w:proofErr w:type="spellEnd"/>
      <w:r w:rsidRPr="00385F77">
        <w:rPr>
          <w:bCs/>
          <w:sz w:val="19"/>
          <w:szCs w:val="19"/>
          <w:lang w:eastAsia="x-none"/>
        </w:rPr>
        <w:t>.</w:t>
      </w:r>
      <w:proofErr w:type="gramEnd"/>
      <w:r w:rsidRPr="00385F77">
        <w:rPr>
          <w:bCs/>
          <w:sz w:val="19"/>
          <w:szCs w:val="19"/>
          <w:lang w:eastAsia="x-none"/>
        </w:rPr>
        <w:t xml:space="preserve"> 7540/24 – ostatní plocha o výměře 151 m</w:t>
      </w:r>
      <w:r w:rsidRPr="00385F77">
        <w:rPr>
          <w:bCs/>
          <w:sz w:val="19"/>
          <w:szCs w:val="19"/>
          <w:vertAlign w:val="superscript"/>
          <w:lang w:eastAsia="x-none"/>
        </w:rPr>
        <w:t>2</w:t>
      </w:r>
      <w:r w:rsidRPr="00385F77">
        <w:rPr>
          <w:bCs/>
          <w:sz w:val="19"/>
          <w:szCs w:val="19"/>
          <w:lang w:eastAsia="x-none"/>
        </w:rPr>
        <w:t xml:space="preserve"> v </w:t>
      </w:r>
      <w:proofErr w:type="spellStart"/>
      <w:r w:rsidRPr="00385F77">
        <w:rPr>
          <w:bCs/>
          <w:sz w:val="19"/>
          <w:szCs w:val="19"/>
          <w:lang w:eastAsia="x-none"/>
        </w:rPr>
        <w:t>k.ú</w:t>
      </w:r>
      <w:proofErr w:type="spellEnd"/>
      <w:r w:rsidRPr="00385F77">
        <w:rPr>
          <w:bCs/>
          <w:sz w:val="19"/>
          <w:szCs w:val="19"/>
          <w:lang w:eastAsia="x-none"/>
        </w:rPr>
        <w:t xml:space="preserve">. Prostějov, ve vlastnictví Statutárního města </w:t>
      </w:r>
      <w:r w:rsidRPr="00385F77">
        <w:rPr>
          <w:bCs/>
          <w:sz w:val="19"/>
          <w:szCs w:val="19"/>
          <w:lang w:eastAsia="x-none"/>
        </w:rPr>
        <w:lastRenderedPageBreak/>
        <w:t xml:space="preserve">Prostějova za pozemek </w:t>
      </w:r>
      <w:proofErr w:type="spellStart"/>
      <w:proofErr w:type="gramStart"/>
      <w:r w:rsidRPr="00385F77">
        <w:rPr>
          <w:bCs/>
          <w:sz w:val="19"/>
          <w:szCs w:val="19"/>
          <w:lang w:eastAsia="x-none"/>
        </w:rPr>
        <w:t>p.č</w:t>
      </w:r>
      <w:proofErr w:type="spellEnd"/>
      <w:r w:rsidRPr="00385F77">
        <w:rPr>
          <w:bCs/>
          <w:sz w:val="19"/>
          <w:szCs w:val="19"/>
          <w:lang w:eastAsia="x-none"/>
        </w:rPr>
        <w:t>.</w:t>
      </w:r>
      <w:proofErr w:type="gramEnd"/>
      <w:r w:rsidRPr="00385F77">
        <w:rPr>
          <w:bCs/>
          <w:sz w:val="19"/>
          <w:szCs w:val="19"/>
          <w:lang w:eastAsia="x-none"/>
        </w:rPr>
        <w:t xml:space="preserve"> 1038/21 – ostatní plocha o výměře 2 m</w:t>
      </w:r>
      <w:r w:rsidRPr="00385F77">
        <w:rPr>
          <w:bCs/>
          <w:sz w:val="19"/>
          <w:szCs w:val="19"/>
          <w:vertAlign w:val="superscript"/>
          <w:lang w:eastAsia="x-none"/>
        </w:rPr>
        <w:t>2</w:t>
      </w:r>
      <w:r w:rsidRPr="00385F77">
        <w:rPr>
          <w:bCs/>
          <w:sz w:val="19"/>
          <w:szCs w:val="19"/>
          <w:lang w:eastAsia="x-none"/>
        </w:rPr>
        <w:t xml:space="preserve"> a část pozemku </w:t>
      </w:r>
      <w:proofErr w:type="spellStart"/>
      <w:r w:rsidRPr="00385F77">
        <w:rPr>
          <w:bCs/>
          <w:sz w:val="19"/>
          <w:szCs w:val="19"/>
          <w:lang w:eastAsia="x-none"/>
        </w:rPr>
        <w:t>p.č</w:t>
      </w:r>
      <w:proofErr w:type="spellEnd"/>
      <w:r w:rsidRPr="00385F77">
        <w:rPr>
          <w:bCs/>
          <w:sz w:val="19"/>
          <w:szCs w:val="19"/>
          <w:lang w:eastAsia="x-none"/>
        </w:rPr>
        <w:t>. 983 – ostatní plocha o výměře 149 m</w:t>
      </w:r>
      <w:r w:rsidRPr="00385F77">
        <w:rPr>
          <w:bCs/>
          <w:sz w:val="19"/>
          <w:szCs w:val="19"/>
          <w:vertAlign w:val="superscript"/>
          <w:lang w:eastAsia="x-none"/>
        </w:rPr>
        <w:t>2</w:t>
      </w:r>
      <w:r w:rsidRPr="00385F77">
        <w:rPr>
          <w:bCs/>
          <w:sz w:val="19"/>
          <w:szCs w:val="19"/>
          <w:lang w:eastAsia="x-none"/>
        </w:rPr>
        <w:t xml:space="preserve">, oba v </w:t>
      </w:r>
      <w:proofErr w:type="spellStart"/>
      <w:r w:rsidRPr="00385F77">
        <w:rPr>
          <w:bCs/>
          <w:sz w:val="19"/>
          <w:szCs w:val="19"/>
          <w:lang w:eastAsia="x-none"/>
        </w:rPr>
        <w:t>k.ú</w:t>
      </w:r>
      <w:proofErr w:type="spellEnd"/>
      <w:r w:rsidRPr="00385F77">
        <w:rPr>
          <w:bCs/>
          <w:sz w:val="19"/>
          <w:szCs w:val="19"/>
          <w:lang w:eastAsia="x-none"/>
        </w:rPr>
        <w:t xml:space="preserve">. Držovice na Moravě, </w:t>
      </w:r>
      <w:r w:rsidRPr="00385F77">
        <w:rPr>
          <w:bCs/>
          <w:sz w:val="19"/>
          <w:szCs w:val="19"/>
          <w:lang w:val="x-none" w:eastAsia="x-none"/>
        </w:rPr>
        <w:t xml:space="preserve">ve vlastnictví </w:t>
      </w:r>
      <w:r w:rsidRPr="00385F77">
        <w:rPr>
          <w:bCs/>
          <w:sz w:val="19"/>
          <w:szCs w:val="19"/>
          <w:lang w:eastAsia="x-none"/>
        </w:rPr>
        <w:t xml:space="preserve">Obce Držovice, se sídlem SNP 71/37, Držovice, PSČ: 796 07, IČ: 750 82 144, </w:t>
      </w:r>
      <w:r w:rsidRPr="00385F77">
        <w:rPr>
          <w:bCs/>
          <w:sz w:val="19"/>
          <w:szCs w:val="19"/>
          <w:lang w:val="x-none" w:eastAsia="x-none"/>
        </w:rPr>
        <w:t>za následujících podmínek:</w:t>
      </w:r>
    </w:p>
    <w:p w:rsidR="0088065A" w:rsidRPr="00385F77" w:rsidRDefault="00AE4B14" w:rsidP="0088065A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sz w:val="19"/>
          <w:szCs w:val="19"/>
        </w:rPr>
      </w:pPr>
      <w:r w:rsidRPr="00385F77">
        <w:rPr>
          <w:sz w:val="19"/>
          <w:szCs w:val="19"/>
        </w:rPr>
        <w:t xml:space="preserve">směna pozemků bude provedena bez finančního vyrovnání, </w:t>
      </w:r>
    </w:p>
    <w:p w:rsidR="00AE4B14" w:rsidRPr="00385F77" w:rsidRDefault="00AE4B14" w:rsidP="0088065A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9"/>
          <w:szCs w:val="19"/>
        </w:rPr>
      </w:pPr>
      <w:r w:rsidRPr="00385F77">
        <w:rPr>
          <w:sz w:val="19"/>
          <w:szCs w:val="19"/>
        </w:rPr>
        <w:t>náklady spojené s vypracováním znaleckého posudku a správní poplatek spojený s podáním návrhu na povolení vkladu vlastnických práv do katastru nemovitostí uhradí Statutární město Prostějov.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</w:rPr>
      </w:pPr>
      <w:r w:rsidRPr="00385F77">
        <w:rPr>
          <w:sz w:val="19"/>
          <w:szCs w:val="19"/>
        </w:rPr>
        <w:t xml:space="preserve">Záměr směny předmětných pozemků byl zveřejněn v souladu s příslušnými ustanoveními zákona č. 128/2000 Sb., o obcích (obecní zřízení), v platném znění, vyvěšením na úřední desce Magistrátu města Prostějova a způsobem umožňujícím dálkový přístup. K vyhlášenému záměru se telefonicky vyjádřila starostka Obce Držovice, Blanka </w:t>
      </w:r>
      <w:proofErr w:type="spellStart"/>
      <w:r w:rsidRPr="00385F77">
        <w:rPr>
          <w:sz w:val="19"/>
          <w:szCs w:val="19"/>
        </w:rPr>
        <w:t>Kolečkářová</w:t>
      </w:r>
      <w:proofErr w:type="spellEnd"/>
      <w:r w:rsidRPr="00385F77">
        <w:rPr>
          <w:sz w:val="19"/>
          <w:szCs w:val="19"/>
        </w:rPr>
        <w:t xml:space="preserve"> a sdělila, že pozemek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1038/21 – ostatní plocha o výměře 2 m</w:t>
      </w:r>
      <w:r w:rsidRPr="00385F77">
        <w:rPr>
          <w:sz w:val="19"/>
          <w:szCs w:val="19"/>
          <w:vertAlign w:val="superscript"/>
        </w:rPr>
        <w:t>2</w:t>
      </w:r>
      <w:r w:rsidRPr="00385F77">
        <w:rPr>
          <w:sz w:val="19"/>
          <w:szCs w:val="19"/>
        </w:rPr>
        <w:t xml:space="preserve"> v 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 xml:space="preserve">. Držovice na Moravě bude Obec Držovice bezúplatně převádět </w:t>
      </w:r>
      <w:r w:rsidRPr="00385F77">
        <w:rPr>
          <w:bCs/>
          <w:sz w:val="19"/>
          <w:szCs w:val="19"/>
        </w:rPr>
        <w:t>České republice, s příslušností hospodařit s majetkem státu pro Ředitelství silnic a dálnic ČR, se sídlem Praha 4 – Nusle, Na Pankráci 546/56, PSČ: 145 05, IČ: 659 93 390, a tudíž není možné ho směnit se Statutárním městem Prostějovem.</w:t>
      </w:r>
    </w:p>
    <w:p w:rsidR="00AE4B14" w:rsidRPr="00385F77" w:rsidRDefault="00AE4B14" w:rsidP="00AE4B14">
      <w:pPr>
        <w:jc w:val="both"/>
        <w:rPr>
          <w:b/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</w:rPr>
      </w:pPr>
      <w:r w:rsidRPr="00385F77">
        <w:rPr>
          <w:sz w:val="19"/>
          <w:szCs w:val="19"/>
        </w:rPr>
        <w:t xml:space="preserve">Dle nového vyjádření </w:t>
      </w:r>
      <w:r w:rsidRPr="00385F77">
        <w:rPr>
          <w:b/>
          <w:sz w:val="19"/>
          <w:szCs w:val="19"/>
        </w:rPr>
        <w:t>Odboru rozvoje a investic</w:t>
      </w:r>
      <w:r w:rsidRPr="00385F77">
        <w:rPr>
          <w:sz w:val="19"/>
          <w:szCs w:val="19"/>
        </w:rPr>
        <w:t xml:space="preserve"> není nutné pro realizaci výše uvedené investiční akce převést do majetku Statutárního města Prostějova pozemek </w:t>
      </w:r>
      <w:proofErr w:type="spellStart"/>
      <w:proofErr w:type="gramStart"/>
      <w:r w:rsidRPr="00385F77">
        <w:rPr>
          <w:sz w:val="19"/>
          <w:szCs w:val="19"/>
        </w:rPr>
        <w:t>p.č</w:t>
      </w:r>
      <w:proofErr w:type="spellEnd"/>
      <w:r w:rsidRPr="00385F77">
        <w:rPr>
          <w:sz w:val="19"/>
          <w:szCs w:val="19"/>
        </w:rPr>
        <w:t>.</w:t>
      </w:r>
      <w:proofErr w:type="gramEnd"/>
      <w:r w:rsidRPr="00385F77">
        <w:rPr>
          <w:sz w:val="19"/>
          <w:szCs w:val="19"/>
        </w:rPr>
        <w:t xml:space="preserve"> 1038/21 v </w:t>
      </w:r>
      <w:proofErr w:type="spellStart"/>
      <w:r w:rsidRPr="00385F77">
        <w:rPr>
          <w:sz w:val="19"/>
          <w:szCs w:val="19"/>
        </w:rPr>
        <w:t>k.ú</w:t>
      </w:r>
      <w:proofErr w:type="spellEnd"/>
      <w:r w:rsidRPr="00385F77">
        <w:rPr>
          <w:sz w:val="19"/>
          <w:szCs w:val="19"/>
        </w:rPr>
        <w:t xml:space="preserve">. Držovice na Moravě. 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bCs/>
          <w:sz w:val="19"/>
          <w:szCs w:val="19"/>
          <w:lang w:eastAsia="x-none"/>
        </w:rPr>
      </w:pPr>
      <w:r w:rsidRPr="00385F77">
        <w:rPr>
          <w:sz w:val="19"/>
          <w:szCs w:val="19"/>
        </w:rPr>
        <w:t xml:space="preserve">Z tohoto důvodu bylo potřeba opětovně vyhlásit záměr směny </w:t>
      </w:r>
      <w:r w:rsidRPr="00385F77">
        <w:rPr>
          <w:bCs/>
          <w:sz w:val="19"/>
          <w:szCs w:val="19"/>
          <w:lang w:eastAsia="x-none"/>
        </w:rPr>
        <w:t xml:space="preserve">pozemku </w:t>
      </w:r>
      <w:proofErr w:type="spellStart"/>
      <w:proofErr w:type="gramStart"/>
      <w:r w:rsidRPr="00385F77">
        <w:rPr>
          <w:bCs/>
          <w:sz w:val="19"/>
          <w:szCs w:val="19"/>
          <w:lang w:eastAsia="x-none"/>
        </w:rPr>
        <w:t>p.č</w:t>
      </w:r>
      <w:proofErr w:type="spellEnd"/>
      <w:r w:rsidRPr="00385F77">
        <w:rPr>
          <w:bCs/>
          <w:sz w:val="19"/>
          <w:szCs w:val="19"/>
          <w:lang w:eastAsia="x-none"/>
        </w:rPr>
        <w:t>.</w:t>
      </w:r>
      <w:proofErr w:type="gramEnd"/>
      <w:r w:rsidRPr="00385F77">
        <w:rPr>
          <w:bCs/>
          <w:sz w:val="19"/>
          <w:szCs w:val="19"/>
          <w:lang w:eastAsia="x-none"/>
        </w:rPr>
        <w:t xml:space="preserve"> 7540/24 – ostatní plocha o výměře 151 m</w:t>
      </w:r>
      <w:r w:rsidRPr="00385F77">
        <w:rPr>
          <w:bCs/>
          <w:sz w:val="19"/>
          <w:szCs w:val="19"/>
          <w:vertAlign w:val="superscript"/>
          <w:lang w:eastAsia="x-none"/>
        </w:rPr>
        <w:t>2</w:t>
      </w:r>
      <w:r w:rsidRPr="00385F77">
        <w:rPr>
          <w:bCs/>
          <w:sz w:val="19"/>
          <w:szCs w:val="19"/>
          <w:lang w:eastAsia="x-none"/>
        </w:rPr>
        <w:t xml:space="preserve"> v </w:t>
      </w:r>
      <w:proofErr w:type="spellStart"/>
      <w:r w:rsidRPr="00385F77">
        <w:rPr>
          <w:bCs/>
          <w:sz w:val="19"/>
          <w:szCs w:val="19"/>
          <w:lang w:eastAsia="x-none"/>
        </w:rPr>
        <w:t>k.ú</w:t>
      </w:r>
      <w:proofErr w:type="spellEnd"/>
      <w:r w:rsidRPr="00385F77">
        <w:rPr>
          <w:bCs/>
          <w:sz w:val="19"/>
          <w:szCs w:val="19"/>
          <w:lang w:eastAsia="x-none"/>
        </w:rPr>
        <w:t xml:space="preserve">. Prostějov, ve vlastnictví Statutárního města Prostějova za část pozemku </w:t>
      </w:r>
      <w:proofErr w:type="spellStart"/>
      <w:proofErr w:type="gramStart"/>
      <w:r w:rsidRPr="00385F77">
        <w:rPr>
          <w:bCs/>
          <w:sz w:val="19"/>
          <w:szCs w:val="19"/>
          <w:lang w:eastAsia="x-none"/>
        </w:rPr>
        <w:t>p.č</w:t>
      </w:r>
      <w:proofErr w:type="spellEnd"/>
      <w:r w:rsidRPr="00385F77">
        <w:rPr>
          <w:bCs/>
          <w:sz w:val="19"/>
          <w:szCs w:val="19"/>
          <w:lang w:eastAsia="x-none"/>
        </w:rPr>
        <w:t>.</w:t>
      </w:r>
      <w:proofErr w:type="gramEnd"/>
      <w:r w:rsidRPr="00385F77">
        <w:rPr>
          <w:bCs/>
          <w:sz w:val="19"/>
          <w:szCs w:val="19"/>
          <w:lang w:eastAsia="x-none"/>
        </w:rPr>
        <w:t xml:space="preserve"> 983 – ostatní plocha o výměře 151 m</w:t>
      </w:r>
      <w:r w:rsidRPr="00385F77">
        <w:rPr>
          <w:bCs/>
          <w:sz w:val="19"/>
          <w:szCs w:val="19"/>
          <w:vertAlign w:val="superscript"/>
          <w:lang w:eastAsia="x-none"/>
        </w:rPr>
        <w:t xml:space="preserve">2 </w:t>
      </w:r>
      <w:r w:rsidRPr="00385F77">
        <w:rPr>
          <w:bCs/>
          <w:sz w:val="19"/>
          <w:szCs w:val="19"/>
          <w:lang w:eastAsia="x-none"/>
        </w:rPr>
        <w:t>v </w:t>
      </w:r>
      <w:proofErr w:type="spellStart"/>
      <w:r w:rsidRPr="00385F77">
        <w:rPr>
          <w:bCs/>
          <w:sz w:val="19"/>
          <w:szCs w:val="19"/>
          <w:lang w:eastAsia="x-none"/>
        </w:rPr>
        <w:t>k.ú</w:t>
      </w:r>
      <w:proofErr w:type="spellEnd"/>
      <w:r w:rsidRPr="00385F77">
        <w:rPr>
          <w:bCs/>
          <w:sz w:val="19"/>
          <w:szCs w:val="19"/>
          <w:lang w:eastAsia="x-none"/>
        </w:rPr>
        <w:t xml:space="preserve">. Držovice na Moravě, </w:t>
      </w:r>
      <w:r w:rsidRPr="00385F77">
        <w:rPr>
          <w:bCs/>
          <w:sz w:val="19"/>
          <w:szCs w:val="19"/>
          <w:lang w:val="x-none" w:eastAsia="x-none"/>
        </w:rPr>
        <w:t xml:space="preserve">ve vlastnictví </w:t>
      </w:r>
      <w:r w:rsidRPr="00385F77">
        <w:rPr>
          <w:bCs/>
          <w:sz w:val="19"/>
          <w:szCs w:val="19"/>
          <w:lang w:eastAsia="x-none"/>
        </w:rPr>
        <w:t>Obce Držovice, se sídlem SNP 71/37, Držovice, PSČ: 796 07, IČ: 750 82 144.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jc w:val="both"/>
        <w:rPr>
          <w:sz w:val="19"/>
          <w:szCs w:val="19"/>
          <w:lang w:eastAsia="x-none"/>
        </w:rPr>
      </w:pPr>
      <w:r w:rsidRPr="00385F77">
        <w:rPr>
          <w:b/>
          <w:sz w:val="19"/>
          <w:szCs w:val="19"/>
        </w:rPr>
        <w:t>Rada města Prostějova</w:t>
      </w:r>
      <w:r w:rsidRPr="00385F77">
        <w:rPr>
          <w:sz w:val="19"/>
          <w:szCs w:val="19"/>
        </w:rPr>
        <w:t xml:space="preserve"> svým usnesením č. 6636 ze dne 21.06.2016 </w:t>
      </w:r>
      <w:r w:rsidRPr="00385F77">
        <w:rPr>
          <w:b/>
          <w:sz w:val="19"/>
          <w:szCs w:val="19"/>
        </w:rPr>
        <w:t>vyhlásila</w:t>
      </w:r>
      <w:r w:rsidRPr="00385F77">
        <w:rPr>
          <w:sz w:val="19"/>
          <w:szCs w:val="19"/>
        </w:rPr>
        <w:t xml:space="preserve"> </w:t>
      </w:r>
      <w:r w:rsidRPr="00385F77">
        <w:rPr>
          <w:b/>
          <w:sz w:val="19"/>
          <w:szCs w:val="19"/>
        </w:rPr>
        <w:t>záměr</w:t>
      </w:r>
      <w:r w:rsidRPr="00385F77">
        <w:rPr>
          <w:sz w:val="19"/>
          <w:szCs w:val="19"/>
        </w:rPr>
        <w:t xml:space="preserve"> </w:t>
      </w:r>
      <w:r w:rsidRPr="00385F77">
        <w:rPr>
          <w:bCs/>
          <w:sz w:val="19"/>
          <w:szCs w:val="19"/>
          <w:lang w:val="x-none" w:eastAsia="x-none"/>
        </w:rPr>
        <w:t xml:space="preserve">směny </w:t>
      </w:r>
      <w:r w:rsidRPr="00385F77">
        <w:rPr>
          <w:bCs/>
          <w:sz w:val="19"/>
          <w:szCs w:val="19"/>
          <w:lang w:eastAsia="x-none"/>
        </w:rPr>
        <w:t xml:space="preserve">pozemku </w:t>
      </w:r>
      <w:proofErr w:type="spellStart"/>
      <w:proofErr w:type="gramStart"/>
      <w:r w:rsidRPr="00385F77">
        <w:rPr>
          <w:bCs/>
          <w:sz w:val="19"/>
          <w:szCs w:val="19"/>
          <w:lang w:eastAsia="x-none"/>
        </w:rPr>
        <w:t>p.č</w:t>
      </w:r>
      <w:proofErr w:type="spellEnd"/>
      <w:r w:rsidRPr="00385F77">
        <w:rPr>
          <w:bCs/>
          <w:sz w:val="19"/>
          <w:szCs w:val="19"/>
          <w:lang w:eastAsia="x-none"/>
        </w:rPr>
        <w:t>.</w:t>
      </w:r>
      <w:proofErr w:type="gramEnd"/>
      <w:r w:rsidRPr="00385F77">
        <w:rPr>
          <w:bCs/>
          <w:sz w:val="19"/>
          <w:szCs w:val="19"/>
          <w:lang w:eastAsia="x-none"/>
        </w:rPr>
        <w:t xml:space="preserve"> 7540/24 – ostatní plocha o výměře 151 m</w:t>
      </w:r>
      <w:r w:rsidRPr="00385F77">
        <w:rPr>
          <w:bCs/>
          <w:sz w:val="19"/>
          <w:szCs w:val="19"/>
          <w:vertAlign w:val="superscript"/>
          <w:lang w:eastAsia="x-none"/>
        </w:rPr>
        <w:t>2</w:t>
      </w:r>
      <w:r w:rsidRPr="00385F77">
        <w:rPr>
          <w:bCs/>
          <w:sz w:val="19"/>
          <w:szCs w:val="19"/>
          <w:lang w:eastAsia="x-none"/>
        </w:rPr>
        <w:t xml:space="preserve"> v </w:t>
      </w:r>
      <w:proofErr w:type="spellStart"/>
      <w:r w:rsidRPr="00385F77">
        <w:rPr>
          <w:bCs/>
          <w:sz w:val="19"/>
          <w:szCs w:val="19"/>
          <w:lang w:eastAsia="x-none"/>
        </w:rPr>
        <w:t>k.ú</w:t>
      </w:r>
      <w:proofErr w:type="spellEnd"/>
      <w:r w:rsidRPr="00385F77">
        <w:rPr>
          <w:bCs/>
          <w:sz w:val="19"/>
          <w:szCs w:val="19"/>
          <w:lang w:eastAsia="x-none"/>
        </w:rPr>
        <w:t xml:space="preserve">. Prostějov, ve vlastnictví Statutárního města Prostějova za část pozemku </w:t>
      </w:r>
      <w:proofErr w:type="spellStart"/>
      <w:proofErr w:type="gramStart"/>
      <w:r w:rsidRPr="00385F77">
        <w:rPr>
          <w:bCs/>
          <w:sz w:val="19"/>
          <w:szCs w:val="19"/>
          <w:lang w:eastAsia="x-none"/>
        </w:rPr>
        <w:t>p.č</w:t>
      </w:r>
      <w:proofErr w:type="spellEnd"/>
      <w:r w:rsidRPr="00385F77">
        <w:rPr>
          <w:bCs/>
          <w:sz w:val="19"/>
          <w:szCs w:val="19"/>
          <w:lang w:eastAsia="x-none"/>
        </w:rPr>
        <w:t>.</w:t>
      </w:r>
      <w:proofErr w:type="gramEnd"/>
      <w:r w:rsidRPr="00385F77">
        <w:rPr>
          <w:bCs/>
          <w:sz w:val="19"/>
          <w:szCs w:val="19"/>
          <w:lang w:eastAsia="x-none"/>
        </w:rPr>
        <w:t xml:space="preserve"> 983 – ostatní plocha o výměře 151 m</w:t>
      </w:r>
      <w:r w:rsidRPr="00385F77">
        <w:rPr>
          <w:bCs/>
          <w:sz w:val="19"/>
          <w:szCs w:val="19"/>
          <w:vertAlign w:val="superscript"/>
          <w:lang w:eastAsia="x-none"/>
        </w:rPr>
        <w:t>2</w:t>
      </w:r>
      <w:r w:rsidRPr="00385F77">
        <w:rPr>
          <w:bCs/>
          <w:sz w:val="19"/>
          <w:szCs w:val="19"/>
          <w:lang w:eastAsia="x-none"/>
        </w:rPr>
        <w:t xml:space="preserve"> v </w:t>
      </w:r>
      <w:proofErr w:type="spellStart"/>
      <w:r w:rsidRPr="00385F77">
        <w:rPr>
          <w:bCs/>
          <w:sz w:val="19"/>
          <w:szCs w:val="19"/>
          <w:lang w:eastAsia="x-none"/>
        </w:rPr>
        <w:t>k.ú</w:t>
      </w:r>
      <w:proofErr w:type="spellEnd"/>
      <w:r w:rsidRPr="00385F77">
        <w:rPr>
          <w:bCs/>
          <w:sz w:val="19"/>
          <w:szCs w:val="19"/>
          <w:lang w:eastAsia="x-none"/>
        </w:rPr>
        <w:t xml:space="preserve">. Držovice na Moravě, </w:t>
      </w:r>
      <w:r w:rsidRPr="00385F77">
        <w:rPr>
          <w:bCs/>
          <w:sz w:val="19"/>
          <w:szCs w:val="19"/>
          <w:lang w:val="x-none" w:eastAsia="x-none"/>
        </w:rPr>
        <w:t xml:space="preserve">ve vlastnictví </w:t>
      </w:r>
      <w:r w:rsidRPr="00385F77">
        <w:rPr>
          <w:bCs/>
          <w:sz w:val="19"/>
          <w:szCs w:val="19"/>
          <w:lang w:eastAsia="x-none"/>
        </w:rPr>
        <w:t xml:space="preserve">Obce Držovice, se sídlem SNP 71/37, Držovice, PSČ: 796 07, IČ: 750 82 144, </w:t>
      </w:r>
      <w:r w:rsidRPr="00385F77">
        <w:rPr>
          <w:bCs/>
          <w:sz w:val="19"/>
          <w:szCs w:val="19"/>
          <w:lang w:val="x-none" w:eastAsia="x-none"/>
        </w:rPr>
        <w:t>za následujících podmínek:</w:t>
      </w:r>
    </w:p>
    <w:p w:rsidR="0088065A" w:rsidRPr="00385F77" w:rsidRDefault="00AE4B14" w:rsidP="0088065A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sz w:val="19"/>
          <w:szCs w:val="19"/>
        </w:rPr>
      </w:pPr>
      <w:r w:rsidRPr="00385F77">
        <w:rPr>
          <w:sz w:val="19"/>
          <w:szCs w:val="19"/>
        </w:rPr>
        <w:t xml:space="preserve">směna pozemků bude provedena bez finančního vyrovnání, </w:t>
      </w:r>
    </w:p>
    <w:p w:rsidR="00AE4B14" w:rsidRPr="00385F77" w:rsidRDefault="00AE4B14" w:rsidP="0088065A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sz w:val="19"/>
          <w:szCs w:val="19"/>
        </w:rPr>
      </w:pPr>
      <w:r w:rsidRPr="00385F77">
        <w:rPr>
          <w:sz w:val="19"/>
          <w:szCs w:val="19"/>
        </w:rPr>
        <w:t>náklady spojené s vypracováním geometrického plánu, znaleckého posudku a správní poplatek spojený s podáním návrhu na povolení vkladu vlastnických práv do katastru nemovitostí uhradí Statutární město Prostějov.</w:t>
      </w:r>
    </w:p>
    <w:p w:rsidR="00AE4B14" w:rsidRPr="00385F77" w:rsidRDefault="00AE4B14" w:rsidP="00AE4B14">
      <w:pPr>
        <w:jc w:val="both"/>
        <w:rPr>
          <w:sz w:val="19"/>
          <w:szCs w:val="19"/>
        </w:rPr>
      </w:pPr>
    </w:p>
    <w:p w:rsidR="00AE4B14" w:rsidRPr="00385F77" w:rsidRDefault="00AE4B14" w:rsidP="00AE4B14">
      <w:pPr>
        <w:pStyle w:val="Zkladntext31"/>
        <w:jc w:val="both"/>
        <w:rPr>
          <w:rFonts w:ascii="Arial" w:hAnsi="Arial" w:cs="Arial"/>
          <w:b w:val="0"/>
          <w:sz w:val="19"/>
          <w:szCs w:val="19"/>
          <w:lang w:val="cs-CZ"/>
        </w:rPr>
      </w:pPr>
      <w:r w:rsidRPr="00385F77">
        <w:rPr>
          <w:rFonts w:ascii="Arial" w:hAnsi="Arial" w:cs="Arial"/>
          <w:b w:val="0"/>
          <w:sz w:val="19"/>
          <w:szCs w:val="19"/>
        </w:rPr>
        <w:t xml:space="preserve">Záměr </w:t>
      </w:r>
      <w:r w:rsidRPr="00385F77">
        <w:rPr>
          <w:rFonts w:ascii="Arial" w:hAnsi="Arial" w:cs="Arial"/>
          <w:b w:val="0"/>
          <w:sz w:val="19"/>
          <w:szCs w:val="19"/>
          <w:lang w:val="cs-CZ"/>
        </w:rPr>
        <w:t xml:space="preserve">směny předmětných pozemků </w:t>
      </w:r>
      <w:r w:rsidRPr="00385F77">
        <w:rPr>
          <w:rFonts w:ascii="Arial" w:hAnsi="Arial" w:cs="Arial"/>
          <w:b w:val="0"/>
          <w:sz w:val="19"/>
          <w:szCs w:val="19"/>
        </w:rPr>
        <w:t>byl zveřejněn v souladu s příslušnými ustanoveními zákona č. 128/2000 Sb., o obcích (obecní zřízení), v platném znění, vyvěšením na úřední desce Magistrátu města Prostějova a způsobem umožňujícím dálkový přístup. K vyhlášenému záměru se nikdo další nepřihlásil.</w:t>
      </w:r>
    </w:p>
    <w:p w:rsidR="00AE4B14" w:rsidRPr="00385F77" w:rsidRDefault="00AE4B14" w:rsidP="00AE4B14">
      <w:pPr>
        <w:jc w:val="both"/>
        <w:rPr>
          <w:rFonts w:cs="Arial"/>
          <w:bCs/>
          <w:sz w:val="19"/>
          <w:szCs w:val="19"/>
        </w:rPr>
      </w:pPr>
      <w:r w:rsidRPr="00385F77">
        <w:rPr>
          <w:sz w:val="19"/>
          <w:szCs w:val="19"/>
        </w:rPr>
        <w:t xml:space="preserve">     </w:t>
      </w:r>
    </w:p>
    <w:p w:rsidR="002A6885" w:rsidRPr="00385F77" w:rsidRDefault="00AE4B14" w:rsidP="00AE4B14">
      <w:pPr>
        <w:pStyle w:val="Zkladntext31"/>
        <w:jc w:val="both"/>
        <w:rPr>
          <w:rFonts w:ascii="Arial" w:hAnsi="Arial" w:cs="Arial"/>
          <w:b w:val="0"/>
          <w:bCs/>
          <w:sz w:val="19"/>
          <w:szCs w:val="19"/>
          <w:lang w:val="cs-CZ"/>
        </w:rPr>
      </w:pPr>
      <w:r w:rsidRPr="00385F77">
        <w:rPr>
          <w:rFonts w:ascii="Arial" w:hAnsi="Arial" w:cs="Arial"/>
          <w:bCs/>
          <w:sz w:val="19"/>
          <w:szCs w:val="19"/>
        </w:rPr>
        <w:t>Odbor správy a údržby majetku města</w:t>
      </w:r>
      <w:r w:rsidRPr="00385F77"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Pr="00385F77">
        <w:rPr>
          <w:rFonts w:ascii="Arial" w:hAnsi="Arial" w:cs="Arial"/>
          <w:bCs/>
          <w:sz w:val="19"/>
          <w:szCs w:val="19"/>
          <w:lang w:val="cs-CZ"/>
        </w:rPr>
        <w:t>doporučuje</w:t>
      </w:r>
      <w:r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 schválit </w:t>
      </w:r>
      <w:r w:rsidRPr="00385F77">
        <w:rPr>
          <w:rFonts w:ascii="Arial" w:hAnsi="Arial" w:cs="Arial"/>
          <w:b w:val="0"/>
          <w:bCs/>
          <w:sz w:val="19"/>
          <w:szCs w:val="19"/>
        </w:rPr>
        <w:t>směn</w:t>
      </w:r>
      <w:r w:rsidRPr="00385F77">
        <w:rPr>
          <w:rFonts w:ascii="Arial" w:hAnsi="Arial" w:cs="Arial"/>
          <w:b w:val="0"/>
          <w:bCs/>
          <w:sz w:val="19"/>
          <w:szCs w:val="19"/>
          <w:lang w:val="cs-CZ"/>
        </w:rPr>
        <w:t>u</w:t>
      </w:r>
      <w:r w:rsidRPr="00385F77"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pozemku </w:t>
      </w:r>
      <w:proofErr w:type="spellStart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p.č</w:t>
      </w:r>
      <w:proofErr w:type="spellEnd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. 7540/24 </w:t>
      </w:r>
      <w:r w:rsidRPr="00385F77">
        <w:rPr>
          <w:rFonts w:ascii="Arial" w:hAnsi="Arial" w:cs="Arial"/>
          <w:b w:val="0"/>
          <w:bCs/>
          <w:sz w:val="19"/>
          <w:szCs w:val="19"/>
        </w:rPr>
        <w:t xml:space="preserve">o výměře </w:t>
      </w:r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151 </w:t>
      </w:r>
      <w:r w:rsidRPr="00385F77">
        <w:rPr>
          <w:rFonts w:ascii="Arial" w:hAnsi="Arial" w:cs="Arial"/>
          <w:b w:val="0"/>
          <w:bCs/>
          <w:sz w:val="19"/>
          <w:szCs w:val="19"/>
        </w:rPr>
        <w:t>m</w:t>
      </w:r>
      <w:r w:rsidRPr="00385F77">
        <w:rPr>
          <w:rFonts w:ascii="Arial" w:hAnsi="Arial" w:cs="Arial"/>
          <w:b w:val="0"/>
          <w:bCs/>
          <w:sz w:val="19"/>
          <w:szCs w:val="19"/>
          <w:vertAlign w:val="superscript"/>
        </w:rPr>
        <w:t>2</w:t>
      </w:r>
      <w:r w:rsidRPr="00385F77">
        <w:rPr>
          <w:rFonts w:ascii="Arial" w:hAnsi="Arial" w:cs="Arial"/>
          <w:b w:val="0"/>
          <w:bCs/>
          <w:sz w:val="19"/>
          <w:szCs w:val="19"/>
        </w:rPr>
        <w:t xml:space="preserve"> v</w:t>
      </w:r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 </w:t>
      </w:r>
      <w:proofErr w:type="spellStart"/>
      <w:proofErr w:type="gramStart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k.ú</w:t>
      </w:r>
      <w:proofErr w:type="spellEnd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.</w:t>
      </w:r>
      <w:proofErr w:type="gramEnd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 Prostějov v</w:t>
      </w:r>
      <w:r w:rsidRPr="00385F77">
        <w:rPr>
          <w:rFonts w:ascii="Arial" w:hAnsi="Arial" w:cs="Arial"/>
          <w:b w:val="0"/>
          <w:bCs/>
          <w:sz w:val="19"/>
          <w:szCs w:val="19"/>
        </w:rPr>
        <w:t xml:space="preserve">e vlastnictví </w:t>
      </w:r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Statutárního města Prostějova za část pozemku </w:t>
      </w:r>
      <w:proofErr w:type="spellStart"/>
      <w:proofErr w:type="gramStart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p.č</w:t>
      </w:r>
      <w:proofErr w:type="spellEnd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.</w:t>
      </w:r>
      <w:proofErr w:type="gramEnd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 983 o výměře 151 </w:t>
      </w:r>
      <w:r w:rsidRPr="00385F77">
        <w:rPr>
          <w:rFonts w:ascii="Arial" w:hAnsi="Arial" w:cs="Arial"/>
          <w:b w:val="0"/>
          <w:bCs/>
          <w:sz w:val="19"/>
          <w:szCs w:val="19"/>
        </w:rPr>
        <w:t>m</w:t>
      </w:r>
      <w:r w:rsidRPr="00385F77">
        <w:rPr>
          <w:rFonts w:ascii="Arial" w:hAnsi="Arial" w:cs="Arial"/>
          <w:b w:val="0"/>
          <w:bCs/>
          <w:sz w:val="19"/>
          <w:szCs w:val="19"/>
          <w:vertAlign w:val="superscript"/>
        </w:rPr>
        <w:t>2</w:t>
      </w:r>
      <w:r w:rsidRPr="00385F77"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v </w:t>
      </w:r>
      <w:proofErr w:type="spellStart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>k.ú</w:t>
      </w:r>
      <w:proofErr w:type="spellEnd"/>
      <w:r w:rsidR="002A6885"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. Držovice na Moravě, ve vlastnictví Obce Držovice, se sídlem SNP 71/37, Držovice, PSČ: 796 07, IČ: 750 82 144, za podmínek dle návrhu usnesení. </w:t>
      </w:r>
    </w:p>
    <w:p w:rsidR="00AE4B14" w:rsidRPr="00385F77" w:rsidRDefault="00AE4B14" w:rsidP="00AE4B14">
      <w:pPr>
        <w:pStyle w:val="Zkladntext31"/>
        <w:jc w:val="both"/>
        <w:rPr>
          <w:rFonts w:ascii="Arial" w:hAnsi="Arial" w:cs="Arial"/>
          <w:b w:val="0"/>
          <w:bCs/>
          <w:sz w:val="19"/>
          <w:szCs w:val="19"/>
        </w:rPr>
      </w:pPr>
    </w:p>
    <w:p w:rsidR="00AE4B14" w:rsidRPr="00385F77" w:rsidRDefault="002A6885" w:rsidP="00AE4B14">
      <w:pPr>
        <w:pStyle w:val="Zkladntext31"/>
        <w:jc w:val="both"/>
        <w:rPr>
          <w:rFonts w:ascii="Arial" w:hAnsi="Arial" w:cs="Arial"/>
          <w:b w:val="0"/>
          <w:bCs/>
          <w:sz w:val="19"/>
          <w:szCs w:val="19"/>
        </w:rPr>
      </w:pPr>
      <w:r w:rsidRPr="00385F77">
        <w:rPr>
          <w:rFonts w:ascii="Arial" w:hAnsi="Arial" w:cs="Arial"/>
          <w:b w:val="0"/>
          <w:bCs/>
          <w:sz w:val="19"/>
          <w:szCs w:val="19"/>
          <w:lang w:val="cs-CZ"/>
        </w:rPr>
        <w:t xml:space="preserve">Obec Držovice </w:t>
      </w:r>
      <w:r w:rsidR="00AE4B14" w:rsidRPr="00385F77">
        <w:rPr>
          <w:rFonts w:ascii="Arial" w:hAnsi="Arial" w:cs="Arial"/>
          <w:b w:val="0"/>
          <w:bCs/>
          <w:sz w:val="19"/>
          <w:szCs w:val="19"/>
        </w:rPr>
        <w:t xml:space="preserve">není dlužníkem Statutárního města Prostějova. </w:t>
      </w:r>
    </w:p>
    <w:p w:rsidR="00AE4B14" w:rsidRPr="00385F77" w:rsidRDefault="00AE4B14" w:rsidP="00AE4B14">
      <w:pPr>
        <w:pStyle w:val="Zkladntext31"/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:rsidR="00AE4B14" w:rsidRPr="00385F77" w:rsidRDefault="00AE4B14" w:rsidP="00AE4B14">
      <w:pPr>
        <w:jc w:val="both"/>
        <w:rPr>
          <w:rFonts w:cs="Arial"/>
          <w:b/>
          <w:sz w:val="19"/>
          <w:szCs w:val="19"/>
        </w:rPr>
      </w:pPr>
      <w:r w:rsidRPr="00385F77">
        <w:rPr>
          <w:rFonts w:cs="Arial"/>
          <w:b/>
          <w:bCs/>
          <w:sz w:val="19"/>
          <w:szCs w:val="19"/>
        </w:rPr>
        <w:t xml:space="preserve">Materiál byl předložen k projednání na schůzi Finančního výboru dne </w:t>
      </w:r>
      <w:proofErr w:type="gramStart"/>
      <w:r w:rsidR="002A6885" w:rsidRPr="00385F77">
        <w:rPr>
          <w:rFonts w:cs="Arial"/>
          <w:b/>
          <w:bCs/>
          <w:sz w:val="19"/>
          <w:szCs w:val="19"/>
        </w:rPr>
        <w:t>29.08.2016</w:t>
      </w:r>
      <w:proofErr w:type="gramEnd"/>
      <w:r w:rsidR="002A6885" w:rsidRPr="00385F77">
        <w:rPr>
          <w:rFonts w:cs="Arial"/>
          <w:b/>
          <w:bCs/>
          <w:sz w:val="19"/>
          <w:szCs w:val="19"/>
        </w:rPr>
        <w:t xml:space="preserve">. </w:t>
      </w: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AE4B14" w:rsidP="00AE4B14">
      <w:pPr>
        <w:jc w:val="both"/>
        <w:rPr>
          <w:sz w:val="19"/>
          <w:szCs w:val="19"/>
          <w:u w:val="single"/>
        </w:rPr>
      </w:pPr>
    </w:p>
    <w:p w:rsidR="00AE4B14" w:rsidRPr="00385F77" w:rsidRDefault="002A6885" w:rsidP="00AE4B14">
      <w:pPr>
        <w:rPr>
          <w:sz w:val="19"/>
          <w:szCs w:val="19"/>
        </w:rPr>
      </w:pPr>
      <w:r w:rsidRPr="00385F77">
        <w:rPr>
          <w:sz w:val="19"/>
          <w:szCs w:val="19"/>
        </w:rPr>
        <w:t>Přílohy:</w:t>
      </w:r>
      <w:r w:rsidR="00AE4B14" w:rsidRPr="00385F77">
        <w:rPr>
          <w:sz w:val="19"/>
          <w:szCs w:val="19"/>
        </w:rPr>
        <w:t xml:space="preserve"> situační map</w:t>
      </w:r>
      <w:r w:rsidRPr="00385F77">
        <w:rPr>
          <w:sz w:val="19"/>
          <w:szCs w:val="19"/>
        </w:rPr>
        <w:t>y</w:t>
      </w:r>
    </w:p>
    <w:p w:rsidR="00AE4B14" w:rsidRPr="00385F77" w:rsidRDefault="00AE4B14" w:rsidP="00AE4B14">
      <w:pPr>
        <w:pStyle w:val="Zkladntext21"/>
        <w:rPr>
          <w:rFonts w:ascii="Arial" w:hAnsi="Arial" w:cs="Arial"/>
          <w:sz w:val="19"/>
          <w:szCs w:val="19"/>
        </w:rPr>
      </w:pPr>
    </w:p>
    <w:p w:rsidR="00AE4B14" w:rsidRPr="00385F77" w:rsidRDefault="00AE4B14" w:rsidP="00AE4B14">
      <w:pPr>
        <w:pStyle w:val="Zkladntext21"/>
        <w:rPr>
          <w:rFonts w:ascii="Arial" w:hAnsi="Arial" w:cs="Arial"/>
          <w:sz w:val="19"/>
          <w:szCs w:val="19"/>
        </w:rPr>
      </w:pPr>
      <w:r w:rsidRPr="00385F77">
        <w:rPr>
          <w:rFonts w:ascii="Arial" w:hAnsi="Arial" w:cs="Arial"/>
          <w:sz w:val="19"/>
          <w:szCs w:val="19"/>
        </w:rPr>
        <w:t>Prostějov:</w:t>
      </w:r>
      <w:r w:rsidRPr="00385F77">
        <w:rPr>
          <w:rFonts w:ascii="Arial" w:hAnsi="Arial" w:cs="Arial"/>
          <w:sz w:val="19"/>
          <w:szCs w:val="19"/>
        </w:rPr>
        <w:tab/>
      </w:r>
      <w:proofErr w:type="gramStart"/>
      <w:r w:rsidR="002A6885" w:rsidRPr="00385F77">
        <w:rPr>
          <w:rFonts w:ascii="Arial" w:hAnsi="Arial" w:cs="Arial"/>
          <w:sz w:val="19"/>
          <w:szCs w:val="19"/>
        </w:rPr>
        <w:t>19.08.2016</w:t>
      </w:r>
      <w:proofErr w:type="gramEnd"/>
    </w:p>
    <w:p w:rsidR="00AE4B14" w:rsidRPr="00385F77" w:rsidRDefault="00AE4B14" w:rsidP="00AE4B14">
      <w:pPr>
        <w:pStyle w:val="Zkladntext21"/>
        <w:rPr>
          <w:rFonts w:ascii="Arial" w:hAnsi="Arial" w:cs="Arial"/>
          <w:sz w:val="19"/>
          <w:szCs w:val="19"/>
        </w:rPr>
      </w:pPr>
    </w:p>
    <w:p w:rsidR="00AE4B14" w:rsidRPr="00385F77" w:rsidRDefault="00AE4B14" w:rsidP="00AE4B14">
      <w:pPr>
        <w:tabs>
          <w:tab w:val="left" w:pos="3969"/>
        </w:tabs>
        <w:jc w:val="both"/>
        <w:rPr>
          <w:rFonts w:cs="Arial"/>
          <w:sz w:val="19"/>
          <w:szCs w:val="19"/>
        </w:rPr>
      </w:pPr>
      <w:r w:rsidRPr="00385F77">
        <w:rPr>
          <w:rFonts w:cs="Arial"/>
          <w:sz w:val="19"/>
          <w:szCs w:val="19"/>
        </w:rPr>
        <w:t>Osoba odpovědná za zpracování materiálu:</w:t>
      </w:r>
      <w:r w:rsidRPr="00385F77">
        <w:rPr>
          <w:rFonts w:cs="Arial"/>
          <w:sz w:val="19"/>
          <w:szCs w:val="19"/>
        </w:rPr>
        <w:tab/>
        <w:t>Mgr. Libor Vojtek, vedoucí Odboru SÚMM</w:t>
      </w:r>
      <w:r w:rsidR="002E721D">
        <w:rPr>
          <w:rFonts w:cs="Arial"/>
          <w:sz w:val="19"/>
          <w:szCs w:val="19"/>
        </w:rPr>
        <w:t xml:space="preserve">, v. r. </w:t>
      </w:r>
      <w:r w:rsidRPr="00385F77">
        <w:rPr>
          <w:rFonts w:cs="Arial"/>
          <w:sz w:val="19"/>
          <w:szCs w:val="19"/>
        </w:rPr>
        <w:t xml:space="preserve"> </w:t>
      </w:r>
    </w:p>
    <w:p w:rsidR="00AE4B14" w:rsidRPr="00385F77" w:rsidRDefault="00AE4B14" w:rsidP="00AE4B14">
      <w:pPr>
        <w:jc w:val="both"/>
        <w:rPr>
          <w:rFonts w:cs="Arial"/>
          <w:sz w:val="19"/>
          <w:szCs w:val="19"/>
        </w:rPr>
      </w:pPr>
    </w:p>
    <w:p w:rsidR="00AE4B14" w:rsidRPr="00385F77" w:rsidRDefault="00AE4B14" w:rsidP="00AE4B14">
      <w:pPr>
        <w:jc w:val="both"/>
        <w:rPr>
          <w:rFonts w:cs="Arial"/>
          <w:sz w:val="19"/>
          <w:szCs w:val="19"/>
        </w:rPr>
      </w:pPr>
      <w:proofErr w:type="spellStart"/>
      <w:r w:rsidRPr="00385F77">
        <w:rPr>
          <w:rFonts w:cs="Arial"/>
          <w:sz w:val="19"/>
          <w:szCs w:val="19"/>
        </w:rPr>
        <w:t>Zpracovala:Helena</w:t>
      </w:r>
      <w:proofErr w:type="spellEnd"/>
      <w:r w:rsidRPr="00385F77">
        <w:rPr>
          <w:rFonts w:cs="Arial"/>
          <w:sz w:val="19"/>
          <w:szCs w:val="19"/>
        </w:rPr>
        <w:t xml:space="preserve"> Burešová, odborný referent oddělení nakládání s majetkem města Odboru SÚMM</w:t>
      </w:r>
      <w:r w:rsidR="002E721D">
        <w:rPr>
          <w:rFonts w:cs="Arial"/>
          <w:sz w:val="19"/>
          <w:szCs w:val="19"/>
        </w:rPr>
        <w:t xml:space="preserve">, v. r. </w:t>
      </w:r>
      <w:bookmarkStart w:id="0" w:name="_GoBack"/>
      <w:bookmarkEnd w:id="0"/>
    </w:p>
    <w:p w:rsidR="00E42511" w:rsidRDefault="002A6885">
      <w:r>
        <w:rPr>
          <w:noProof/>
          <w:sz w:val="19"/>
          <w:szCs w:val="19"/>
        </w:rPr>
        <w:lastRenderedPageBreak/>
        <w:drawing>
          <wp:inline distT="0" distB="0" distL="0" distR="0">
            <wp:extent cx="5759450" cy="8147050"/>
            <wp:effectExtent l="0" t="0" r="0" b="6350"/>
            <wp:docPr id="1" name="Obrázek 1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85" w:rsidRDefault="002A6885"/>
    <w:p w:rsidR="002A6885" w:rsidRDefault="002A6885"/>
    <w:p w:rsidR="002A6885" w:rsidRDefault="002A6885"/>
    <w:p w:rsidR="002A6885" w:rsidRDefault="002A6885"/>
    <w:p w:rsidR="002A6885" w:rsidRDefault="002A6885">
      <w:r>
        <w:rPr>
          <w:noProof/>
          <w:sz w:val="19"/>
          <w:szCs w:val="19"/>
        </w:rPr>
        <w:lastRenderedPageBreak/>
        <w:drawing>
          <wp:inline distT="0" distB="0" distL="0" distR="0">
            <wp:extent cx="5759450" cy="8147050"/>
            <wp:effectExtent l="0" t="0" r="0" b="6350"/>
            <wp:docPr id="2" name="Obrázek 2" descr="C:\Users\buresova helena\AppData\Local\Microsoft\Windows\Temporary Internet Files\Content.Outlook\CU3ARH2N\OSMM@prostejov.eu_20160613_0849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buresova helena\AppData\Local\Microsoft\Windows\Temporary Internet Files\Content.Outlook\CU3ARH2N\OSMM@prostejov.eu_20160613_084948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8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4E" w:rsidRDefault="00F9134E" w:rsidP="002A6885">
      <w:r>
        <w:separator/>
      </w:r>
    </w:p>
  </w:endnote>
  <w:endnote w:type="continuationSeparator" w:id="0">
    <w:p w:rsidR="00F9134E" w:rsidRDefault="00F9134E" w:rsidP="002A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448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A6885" w:rsidRPr="002A6885" w:rsidRDefault="002A6885">
        <w:pPr>
          <w:pStyle w:val="Zpat"/>
          <w:jc w:val="center"/>
          <w:rPr>
            <w:sz w:val="20"/>
          </w:rPr>
        </w:pPr>
        <w:r w:rsidRPr="002A6885">
          <w:rPr>
            <w:sz w:val="20"/>
          </w:rPr>
          <w:fldChar w:fldCharType="begin"/>
        </w:r>
        <w:r w:rsidRPr="002A6885">
          <w:rPr>
            <w:sz w:val="20"/>
          </w:rPr>
          <w:instrText>PAGE   \* MERGEFORMAT</w:instrText>
        </w:r>
        <w:r w:rsidRPr="002A6885">
          <w:rPr>
            <w:sz w:val="20"/>
          </w:rPr>
          <w:fldChar w:fldCharType="separate"/>
        </w:r>
        <w:r w:rsidR="002E721D">
          <w:rPr>
            <w:noProof/>
            <w:sz w:val="20"/>
          </w:rPr>
          <w:t>4</w:t>
        </w:r>
        <w:r w:rsidRPr="002A6885">
          <w:rPr>
            <w:sz w:val="20"/>
          </w:rPr>
          <w:fldChar w:fldCharType="end"/>
        </w:r>
      </w:p>
    </w:sdtContent>
  </w:sdt>
  <w:p w:rsidR="002A6885" w:rsidRDefault="002A6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4E" w:rsidRDefault="00F9134E" w:rsidP="002A6885">
      <w:r>
        <w:separator/>
      </w:r>
    </w:p>
  </w:footnote>
  <w:footnote w:type="continuationSeparator" w:id="0">
    <w:p w:rsidR="00F9134E" w:rsidRDefault="00F9134E" w:rsidP="002A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D1F"/>
    <w:multiLevelType w:val="hybridMultilevel"/>
    <w:tmpl w:val="6DB2D8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789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E86E86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45565B"/>
    <w:multiLevelType w:val="hybridMultilevel"/>
    <w:tmpl w:val="61D4A024"/>
    <w:lvl w:ilvl="0" w:tplc="F3E647D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264D4"/>
    <w:multiLevelType w:val="hybridMultilevel"/>
    <w:tmpl w:val="27DA2E3E"/>
    <w:lvl w:ilvl="0" w:tplc="50229ED8">
      <w:start w:val="1"/>
      <w:numFmt w:val="lowerLetter"/>
      <w:lvlText w:val="%1)"/>
      <w:lvlJc w:val="left"/>
      <w:pPr>
        <w:ind w:left="360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14"/>
    <w:rsid w:val="000B44F9"/>
    <w:rsid w:val="0010579E"/>
    <w:rsid w:val="002A6885"/>
    <w:rsid w:val="002E721D"/>
    <w:rsid w:val="00385F77"/>
    <w:rsid w:val="00723CF5"/>
    <w:rsid w:val="0088065A"/>
    <w:rsid w:val="009B1427"/>
    <w:rsid w:val="00AE4B14"/>
    <w:rsid w:val="00E42511"/>
    <w:rsid w:val="00F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AE4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AE4B14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E4B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AE4B14"/>
  </w:style>
  <w:style w:type="character" w:customStyle="1" w:styleId="DatumChar">
    <w:name w:val="Datum Char"/>
    <w:basedOn w:val="Standardnpsmoodstavce"/>
    <w:link w:val="Datum"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E4B14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AE4B1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E4B14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AE4B14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AE4B14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A6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885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6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885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8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8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AE4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AE4B14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E4B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AE4B14"/>
  </w:style>
  <w:style w:type="character" w:customStyle="1" w:styleId="DatumChar">
    <w:name w:val="Datum Char"/>
    <w:basedOn w:val="Standardnpsmoodstavce"/>
    <w:link w:val="Datum"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E4B14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AE4B1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AE4B1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E4B14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AE4B14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AE4B14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A6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885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6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885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8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2016-08-24T09:39:00Z</cp:lastPrinted>
  <dcterms:created xsi:type="dcterms:W3CDTF">2016-08-24T09:39:00Z</dcterms:created>
  <dcterms:modified xsi:type="dcterms:W3CDTF">2016-08-25T09:00:00Z</dcterms:modified>
</cp:coreProperties>
</file>